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881" w:rsidRPr="00145C47" w:rsidRDefault="00257881" w:rsidP="00257881">
      <w:pPr>
        <w:tabs>
          <w:tab w:val="center" w:pos="2520"/>
          <w:tab w:val="center" w:pos="7380"/>
        </w:tabs>
        <w:spacing w:before="60" w:after="60"/>
        <w:rPr>
          <w:sz w:val="26"/>
          <w:szCs w:val="26"/>
        </w:rPr>
      </w:pPr>
      <w:r w:rsidRPr="00145C47">
        <w:rPr>
          <w:sz w:val="26"/>
          <w:szCs w:val="26"/>
        </w:rPr>
        <w:tab/>
      </w:r>
      <w:r w:rsidRPr="00145C47">
        <w:rPr>
          <w:b w:val="0"/>
          <w:sz w:val="26"/>
          <w:szCs w:val="26"/>
        </w:rPr>
        <w:t>SỞ GIÁO DỤC VÀ ĐÀO TẠO</w:t>
      </w:r>
      <w:r w:rsidRPr="00145C47">
        <w:rPr>
          <w:sz w:val="26"/>
          <w:szCs w:val="26"/>
        </w:rPr>
        <w:tab/>
        <w:t>CỘNG HÒA XÃ HỘI CHỦ NGHĨA VIỆT NAM</w:t>
      </w:r>
    </w:p>
    <w:p w:rsidR="00257881" w:rsidRPr="00145C47" w:rsidRDefault="003748F5" w:rsidP="00257881">
      <w:pPr>
        <w:tabs>
          <w:tab w:val="center" w:pos="2520"/>
          <w:tab w:val="center" w:pos="7380"/>
        </w:tabs>
        <w:spacing w:before="60" w:after="60"/>
        <w:rPr>
          <w:sz w:val="26"/>
          <w:szCs w:val="26"/>
        </w:rPr>
      </w:pPr>
      <w:r>
        <w:rPr>
          <w:b w:val="0"/>
          <w:noProof/>
          <w:sz w:val="26"/>
          <w:szCs w:val="26"/>
          <w:lang w:val="vi-VN" w:eastAsia="vi-VN"/>
        </w:rPr>
        <w:pict>
          <v:shapetype id="_x0000_t32" coordsize="21600,21600" o:spt="32" o:oned="t" path="m,l21600,21600e" filled="f">
            <v:path arrowok="t" fillok="f" o:connecttype="none"/>
            <o:lock v:ext="edit" shapetype="t"/>
          </v:shapetype>
          <v:shape id="Straight Arrow Connector 2" o:spid="_x0000_s1027" type="#_x0000_t32" style="position:absolute;margin-left:291.55pt;margin-top:15.6pt;width:154.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eL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OfTbDrH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"/>
        </w:pict>
      </w:r>
      <w:r w:rsidR="00257881" w:rsidRPr="00145C47">
        <w:rPr>
          <w:sz w:val="26"/>
          <w:szCs w:val="26"/>
        </w:rPr>
        <w:tab/>
      </w:r>
      <w:r w:rsidR="00257881" w:rsidRPr="00145C47">
        <w:rPr>
          <w:b w:val="0"/>
          <w:sz w:val="26"/>
          <w:szCs w:val="26"/>
        </w:rPr>
        <w:t>THÀNH PHỐ HỒ CHÍ MINH</w:t>
      </w:r>
      <w:r w:rsidR="00257881" w:rsidRPr="00145C47">
        <w:rPr>
          <w:sz w:val="26"/>
          <w:szCs w:val="26"/>
        </w:rPr>
        <w:tab/>
        <w:t>Độc lập – Tự do – Hạnh phúc</w:t>
      </w:r>
    </w:p>
    <w:p w:rsidR="00257881" w:rsidRPr="00145C47" w:rsidRDefault="00257881" w:rsidP="00257881">
      <w:pPr>
        <w:tabs>
          <w:tab w:val="center" w:pos="2520"/>
          <w:tab w:val="center" w:pos="7380"/>
        </w:tabs>
        <w:spacing w:before="60" w:after="60"/>
        <w:rPr>
          <w:sz w:val="26"/>
          <w:szCs w:val="26"/>
        </w:rPr>
      </w:pPr>
      <w:r w:rsidRPr="00145C47">
        <w:rPr>
          <w:sz w:val="26"/>
          <w:szCs w:val="26"/>
        </w:rPr>
        <w:tab/>
        <w:t>TRƯỜNG THPT TRẦN VĂN GIÀU</w:t>
      </w:r>
    </w:p>
    <w:p w:rsidR="00257881" w:rsidRPr="00145C47" w:rsidRDefault="003748F5" w:rsidP="00257881">
      <w:pPr>
        <w:tabs>
          <w:tab w:val="center" w:pos="2520"/>
          <w:tab w:val="center" w:pos="7380"/>
        </w:tabs>
        <w:spacing w:before="60" w:after="60"/>
        <w:rPr>
          <w:sz w:val="26"/>
          <w:szCs w:val="26"/>
        </w:rPr>
      </w:pPr>
      <w:r>
        <w:rPr>
          <w:b w:val="0"/>
          <w:noProof/>
          <w:sz w:val="26"/>
          <w:szCs w:val="26"/>
          <w:lang w:val="vi-VN" w:eastAsia="vi-VN"/>
        </w:rPr>
        <w:pict>
          <v:shape id="Straight Arrow Connector 1" o:spid="_x0000_s1026" type="#_x0000_t32" style="position:absolute;margin-left:79.35pt;margin-top:2.15pt;width:97.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Vm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skkyw0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"/>
        </w:pict>
      </w:r>
    </w:p>
    <w:p w:rsidR="00257881" w:rsidRPr="00145C47" w:rsidRDefault="00257881" w:rsidP="00257881">
      <w:pPr>
        <w:tabs>
          <w:tab w:val="center" w:pos="2520"/>
          <w:tab w:val="center" w:pos="7380"/>
        </w:tabs>
        <w:spacing w:before="60" w:after="60"/>
        <w:rPr>
          <w:b w:val="0"/>
          <w:i/>
          <w:sz w:val="26"/>
          <w:szCs w:val="26"/>
        </w:rPr>
      </w:pPr>
      <w:r w:rsidRPr="00145C47">
        <w:rPr>
          <w:sz w:val="26"/>
          <w:szCs w:val="26"/>
        </w:rPr>
        <w:tab/>
      </w:r>
      <w:r w:rsidRPr="00145C47">
        <w:rPr>
          <w:b w:val="0"/>
          <w:sz w:val="26"/>
          <w:szCs w:val="26"/>
        </w:rPr>
        <w:t>Số</w:t>
      </w:r>
      <w:r>
        <w:rPr>
          <w:b w:val="0"/>
          <w:sz w:val="26"/>
          <w:szCs w:val="26"/>
        </w:rPr>
        <w:t xml:space="preserve">:  </w:t>
      </w:r>
      <w:r w:rsidR="0016031C">
        <w:rPr>
          <w:b w:val="0"/>
          <w:sz w:val="26"/>
          <w:szCs w:val="26"/>
        </w:rPr>
        <w:t>38</w:t>
      </w:r>
      <w:bookmarkStart w:id="0" w:name="_GoBack"/>
      <w:bookmarkEnd w:id="0"/>
      <w:r w:rsidRPr="00145C47">
        <w:rPr>
          <w:b w:val="0"/>
          <w:sz w:val="26"/>
          <w:szCs w:val="26"/>
        </w:rPr>
        <w:t>/KH-TVG</w:t>
      </w:r>
      <w:r w:rsidRPr="00145C47">
        <w:rPr>
          <w:b w:val="0"/>
          <w:sz w:val="26"/>
          <w:szCs w:val="26"/>
        </w:rPr>
        <w:tab/>
        <w:t xml:space="preserve">          </w:t>
      </w:r>
      <w:r w:rsidRPr="00145C47">
        <w:rPr>
          <w:b w:val="0"/>
          <w:i/>
          <w:sz w:val="26"/>
          <w:szCs w:val="26"/>
        </w:rPr>
        <w:t xml:space="preserve">Bình Thạnh, ngày </w:t>
      </w:r>
      <w:r w:rsidR="007F3B95">
        <w:rPr>
          <w:b w:val="0"/>
          <w:i/>
          <w:sz w:val="26"/>
          <w:szCs w:val="26"/>
        </w:rPr>
        <w:t>01 tháng 8</w:t>
      </w:r>
      <w:r w:rsidRPr="00145C47">
        <w:rPr>
          <w:b w:val="0"/>
          <w:i/>
          <w:sz w:val="26"/>
          <w:szCs w:val="26"/>
        </w:rPr>
        <w:t xml:space="preserve"> năm 201</w:t>
      </w:r>
      <w:r w:rsidR="00AA5A4A">
        <w:rPr>
          <w:b w:val="0"/>
          <w:i/>
          <w:sz w:val="26"/>
          <w:szCs w:val="26"/>
        </w:rPr>
        <w:t>7</w:t>
      </w:r>
    </w:p>
    <w:p w:rsidR="00257881" w:rsidRPr="00145C47" w:rsidRDefault="00257881" w:rsidP="00257881">
      <w:pPr>
        <w:tabs>
          <w:tab w:val="center" w:pos="1620"/>
          <w:tab w:val="center" w:pos="6120"/>
        </w:tabs>
        <w:spacing w:before="60" w:after="60"/>
        <w:rPr>
          <w:i/>
          <w:iCs/>
          <w:sz w:val="26"/>
          <w:szCs w:val="26"/>
        </w:rPr>
      </w:pPr>
      <w:r w:rsidRPr="00145C47">
        <w:rPr>
          <w:sz w:val="26"/>
          <w:szCs w:val="26"/>
        </w:rPr>
        <w:t xml:space="preserve"> </w:t>
      </w:r>
    </w:p>
    <w:p w:rsidR="00257881" w:rsidRPr="00145C47" w:rsidRDefault="00257881" w:rsidP="00257881">
      <w:pPr>
        <w:spacing w:before="60" w:after="60"/>
        <w:jc w:val="center"/>
        <w:rPr>
          <w:sz w:val="26"/>
          <w:szCs w:val="26"/>
        </w:rPr>
      </w:pPr>
      <w:r w:rsidRPr="00145C47">
        <w:rPr>
          <w:sz w:val="26"/>
          <w:szCs w:val="26"/>
        </w:rPr>
        <w:t>KẾ HOẠCH THÁNG 8</w:t>
      </w:r>
    </w:p>
    <w:p w:rsidR="00257881" w:rsidRPr="00145C47" w:rsidRDefault="00257881" w:rsidP="00257881">
      <w:pPr>
        <w:spacing w:before="60" w:after="60"/>
        <w:jc w:val="center"/>
        <w:rPr>
          <w:sz w:val="26"/>
          <w:szCs w:val="26"/>
        </w:rPr>
      </w:pPr>
      <w:r w:rsidRPr="00145C47">
        <w:rPr>
          <w:sz w:val="26"/>
          <w:szCs w:val="26"/>
        </w:rPr>
        <w:t xml:space="preserve">Chủ đề: </w:t>
      </w:r>
      <w:r w:rsidRPr="00145C47">
        <w:rPr>
          <w:i/>
          <w:sz w:val="26"/>
          <w:szCs w:val="26"/>
        </w:rPr>
        <w:t>Môi trường thân thiện với học sinh</w:t>
      </w:r>
    </w:p>
    <w:p w:rsidR="00257881" w:rsidRPr="00145C47" w:rsidRDefault="00257881" w:rsidP="00257881">
      <w:pPr>
        <w:spacing w:before="60" w:after="60"/>
        <w:rPr>
          <w:sz w:val="26"/>
          <w:szCs w:val="26"/>
          <w:u w:val="single"/>
        </w:rPr>
      </w:pPr>
      <w:r w:rsidRPr="00145C47">
        <w:rPr>
          <w:sz w:val="26"/>
          <w:szCs w:val="26"/>
        </w:rPr>
        <w:t>I.</w:t>
      </w:r>
      <w:r w:rsidRPr="00145C47">
        <w:rPr>
          <w:sz w:val="26"/>
          <w:szCs w:val="26"/>
          <w:u w:val="single"/>
        </w:rPr>
        <w:t xml:space="preserve"> NHIỆM VỤ CHÍNH TRỊ TƯ TƯỞNG</w:t>
      </w:r>
    </w:p>
    <w:p w:rsidR="00257881" w:rsidRPr="00366FA4" w:rsidRDefault="00366FA4" w:rsidP="008C0EBE">
      <w:pPr>
        <w:numPr>
          <w:ilvl w:val="0"/>
          <w:numId w:val="3"/>
        </w:numPr>
        <w:spacing w:line="360" w:lineRule="auto"/>
        <w:ind w:left="540"/>
        <w:jc w:val="both"/>
        <w:rPr>
          <w:b w:val="0"/>
          <w:sz w:val="26"/>
          <w:szCs w:val="26"/>
        </w:rPr>
      </w:pPr>
      <w:r w:rsidRPr="00366FA4">
        <w:rPr>
          <w:b w:val="0"/>
        </w:rPr>
        <w:t>Học tập và làm theo tư tưởng, đạo đức, phong cách  Hồ Chí Minh với chủ đề</w:t>
      </w:r>
      <w:r w:rsidR="00257881" w:rsidRPr="00366FA4">
        <w:rPr>
          <w:b w:val="0"/>
          <w:sz w:val="26"/>
          <w:szCs w:val="26"/>
        </w:rPr>
        <w:t xml:space="preserve"> “</w:t>
      </w:r>
      <w:r w:rsidR="00257881" w:rsidRPr="00366FA4">
        <w:rPr>
          <w:b w:val="0"/>
          <w:i/>
          <w:iCs/>
          <w:sz w:val="26"/>
          <w:szCs w:val="26"/>
        </w:rPr>
        <w:t>“Tư tưởng Hồ Chí Minh về trách nhiệm”</w:t>
      </w:r>
    </w:p>
    <w:p w:rsidR="00257881" w:rsidRPr="00145C47" w:rsidRDefault="00257881" w:rsidP="008C0EBE">
      <w:pPr>
        <w:numPr>
          <w:ilvl w:val="0"/>
          <w:numId w:val="3"/>
        </w:numPr>
        <w:spacing w:line="360" w:lineRule="auto"/>
        <w:ind w:left="540"/>
        <w:jc w:val="both"/>
        <w:rPr>
          <w:b w:val="0"/>
          <w:sz w:val="26"/>
          <w:szCs w:val="26"/>
        </w:rPr>
      </w:pPr>
      <w:r w:rsidRPr="00145C47">
        <w:rPr>
          <w:b w:val="0"/>
          <w:sz w:val="26"/>
          <w:szCs w:val="26"/>
        </w:rPr>
        <w:t>Giữ gìn và phát huy phẩm chất đạo đức của người thầy.</w:t>
      </w:r>
    </w:p>
    <w:p w:rsidR="00257881" w:rsidRPr="00145C47" w:rsidRDefault="00257881" w:rsidP="008C0EBE">
      <w:pPr>
        <w:numPr>
          <w:ilvl w:val="0"/>
          <w:numId w:val="3"/>
        </w:numPr>
        <w:spacing w:line="360" w:lineRule="auto"/>
        <w:ind w:left="540"/>
        <w:jc w:val="both"/>
        <w:rPr>
          <w:b w:val="0"/>
          <w:sz w:val="26"/>
          <w:szCs w:val="26"/>
        </w:rPr>
      </w:pPr>
      <w:r w:rsidRPr="00145C47">
        <w:rPr>
          <w:b w:val="0"/>
          <w:sz w:val="26"/>
          <w:szCs w:val="26"/>
        </w:rPr>
        <w:t>Tiếp tục duy trì và phát huy môi trường thân thiện với học s</w:t>
      </w:r>
      <w:r w:rsidR="0024582B">
        <w:rPr>
          <w:b w:val="0"/>
          <w:sz w:val="26"/>
          <w:szCs w:val="26"/>
        </w:rPr>
        <w:t>inh nhất là học sinh khối 10</w:t>
      </w:r>
      <w:r w:rsidRPr="00145C47">
        <w:rPr>
          <w:b w:val="0"/>
          <w:sz w:val="26"/>
          <w:szCs w:val="26"/>
        </w:rPr>
        <w:t>.</w:t>
      </w:r>
    </w:p>
    <w:p w:rsidR="00257881" w:rsidRPr="00145C47" w:rsidRDefault="00257881" w:rsidP="008C0EBE">
      <w:pPr>
        <w:pStyle w:val="ListParagraph"/>
        <w:numPr>
          <w:ilvl w:val="0"/>
          <w:numId w:val="3"/>
        </w:numPr>
        <w:spacing w:line="360" w:lineRule="auto"/>
        <w:ind w:left="540"/>
        <w:jc w:val="both"/>
        <w:outlineLvl w:val="0"/>
        <w:rPr>
          <w:sz w:val="26"/>
          <w:szCs w:val="26"/>
        </w:rPr>
      </w:pPr>
      <w:r w:rsidRPr="00145C47">
        <w:rPr>
          <w:sz w:val="26"/>
          <w:szCs w:val="26"/>
        </w:rPr>
        <w:t xml:space="preserve">Tuyên truyền kỷ niệm </w:t>
      </w:r>
    </w:p>
    <w:p w:rsidR="00257881" w:rsidRPr="00145C47" w:rsidRDefault="0024582B" w:rsidP="008C0EBE">
      <w:pPr>
        <w:pStyle w:val="ListParagraph"/>
        <w:spacing w:line="360" w:lineRule="auto"/>
        <w:ind w:left="540"/>
        <w:jc w:val="both"/>
        <w:rPr>
          <w:sz w:val="26"/>
          <w:szCs w:val="26"/>
        </w:rPr>
      </w:pPr>
      <w:r>
        <w:rPr>
          <w:sz w:val="26"/>
          <w:szCs w:val="26"/>
        </w:rPr>
        <w:t>- Kỷ niệm 86</w:t>
      </w:r>
      <w:r w:rsidR="00257881" w:rsidRPr="00145C47">
        <w:rPr>
          <w:sz w:val="26"/>
          <w:szCs w:val="26"/>
        </w:rPr>
        <w:t xml:space="preserve"> năm Ngày truyền thống ngành công tác Tuyên giá</w:t>
      </w:r>
      <w:r>
        <w:rPr>
          <w:sz w:val="26"/>
          <w:szCs w:val="26"/>
        </w:rPr>
        <w:t>o của Đảng (01/8/1930 -01/8/2016</w:t>
      </w:r>
      <w:r w:rsidR="00257881" w:rsidRPr="00145C47">
        <w:rPr>
          <w:sz w:val="26"/>
          <w:szCs w:val="26"/>
        </w:rPr>
        <w:t>).</w:t>
      </w:r>
    </w:p>
    <w:p w:rsidR="00257881" w:rsidRPr="00145C47" w:rsidRDefault="0024582B" w:rsidP="008C0EBE">
      <w:pPr>
        <w:pStyle w:val="ListParagraph"/>
        <w:spacing w:line="360" w:lineRule="auto"/>
        <w:ind w:left="540"/>
        <w:jc w:val="both"/>
        <w:outlineLvl w:val="0"/>
        <w:rPr>
          <w:sz w:val="26"/>
          <w:szCs w:val="26"/>
        </w:rPr>
      </w:pPr>
      <w:r>
        <w:rPr>
          <w:sz w:val="26"/>
          <w:szCs w:val="26"/>
        </w:rPr>
        <w:t>- Kỷ niệm 71</w:t>
      </w:r>
      <w:r w:rsidR="00257881" w:rsidRPr="00145C47">
        <w:rPr>
          <w:sz w:val="26"/>
          <w:szCs w:val="26"/>
        </w:rPr>
        <w:t xml:space="preserve"> năm cách m</w:t>
      </w:r>
      <w:r>
        <w:rPr>
          <w:sz w:val="26"/>
          <w:szCs w:val="26"/>
        </w:rPr>
        <w:t>ạng tháng 8(19/8/1945- 19/8/2016</w:t>
      </w:r>
      <w:r w:rsidR="00257881" w:rsidRPr="00145C47">
        <w:rPr>
          <w:sz w:val="26"/>
          <w:szCs w:val="26"/>
        </w:rPr>
        <w:t>) và Quốc khánh Nước Cộng hòa xã hội chủ nghĩ</w:t>
      </w:r>
      <w:r>
        <w:rPr>
          <w:sz w:val="26"/>
          <w:szCs w:val="26"/>
        </w:rPr>
        <w:t>a Việt Nam (02/9/1945- 02/9/2016</w:t>
      </w:r>
      <w:r w:rsidR="00257881" w:rsidRPr="00145C47">
        <w:rPr>
          <w:sz w:val="26"/>
          <w:szCs w:val="26"/>
        </w:rPr>
        <w:t>)</w:t>
      </w:r>
    </w:p>
    <w:p w:rsidR="00257881" w:rsidRPr="00145C47" w:rsidRDefault="0024582B" w:rsidP="008C0EBE">
      <w:pPr>
        <w:pStyle w:val="ListParagraph"/>
        <w:spacing w:line="360" w:lineRule="auto"/>
        <w:ind w:left="540"/>
        <w:jc w:val="both"/>
        <w:rPr>
          <w:sz w:val="26"/>
          <w:szCs w:val="26"/>
        </w:rPr>
      </w:pPr>
      <w:r>
        <w:rPr>
          <w:sz w:val="26"/>
          <w:szCs w:val="26"/>
        </w:rPr>
        <w:t>- Kỷ niệm 71</w:t>
      </w:r>
      <w:r w:rsidR="00257881" w:rsidRPr="00145C47">
        <w:rPr>
          <w:sz w:val="26"/>
          <w:szCs w:val="26"/>
        </w:rPr>
        <w:t xml:space="preserve"> năm Ngày truyền thống Công an</w:t>
      </w:r>
      <w:r>
        <w:rPr>
          <w:sz w:val="26"/>
          <w:szCs w:val="26"/>
        </w:rPr>
        <w:t xml:space="preserve"> </w:t>
      </w:r>
      <w:r w:rsidR="00257881" w:rsidRPr="00145C47">
        <w:rPr>
          <w:sz w:val="26"/>
          <w:szCs w:val="26"/>
        </w:rPr>
        <w:t>nhân dâ</w:t>
      </w:r>
      <w:r>
        <w:rPr>
          <w:sz w:val="26"/>
          <w:szCs w:val="26"/>
        </w:rPr>
        <w:t xml:space="preserve">n Việt Nam (19/8/1945 -19/8/2016) và 11 </w:t>
      </w:r>
      <w:r w:rsidR="00257881" w:rsidRPr="00145C47">
        <w:rPr>
          <w:sz w:val="26"/>
          <w:szCs w:val="26"/>
        </w:rPr>
        <w:t xml:space="preserve">năm Ngày hội toàn dân bảo vệ an </w:t>
      </w:r>
      <w:r>
        <w:rPr>
          <w:sz w:val="26"/>
          <w:szCs w:val="26"/>
        </w:rPr>
        <w:t>ninh Tổquốc (19/8/2005-19/8/2016</w:t>
      </w:r>
      <w:r w:rsidR="00257881" w:rsidRPr="00145C47">
        <w:rPr>
          <w:sz w:val="26"/>
          <w:szCs w:val="26"/>
        </w:rPr>
        <w:t xml:space="preserve">) </w:t>
      </w:r>
    </w:p>
    <w:p w:rsidR="00257881" w:rsidRPr="00145C47" w:rsidRDefault="00257881" w:rsidP="00257881">
      <w:pPr>
        <w:spacing w:before="60" w:after="60"/>
        <w:rPr>
          <w:sz w:val="26"/>
          <w:szCs w:val="26"/>
          <w:u w:val="single"/>
        </w:rPr>
      </w:pPr>
      <w:r w:rsidRPr="00145C47">
        <w:rPr>
          <w:sz w:val="26"/>
          <w:szCs w:val="26"/>
        </w:rPr>
        <w:t>II.</w:t>
      </w:r>
      <w:r w:rsidRPr="00145C47">
        <w:rPr>
          <w:sz w:val="26"/>
          <w:szCs w:val="26"/>
          <w:u w:val="single"/>
        </w:rPr>
        <w:t xml:space="preserve"> NHIỆM VỤ CHUYÊN MÔN</w:t>
      </w:r>
    </w:p>
    <w:p w:rsidR="00257881" w:rsidRPr="00145C47" w:rsidRDefault="00257881" w:rsidP="008C0EBE">
      <w:pPr>
        <w:numPr>
          <w:ilvl w:val="0"/>
          <w:numId w:val="5"/>
        </w:numPr>
        <w:spacing w:line="360" w:lineRule="auto"/>
        <w:jc w:val="both"/>
        <w:rPr>
          <w:b w:val="0"/>
          <w:sz w:val="26"/>
          <w:szCs w:val="26"/>
        </w:rPr>
      </w:pPr>
      <w:r w:rsidRPr="00145C47">
        <w:rPr>
          <w:b w:val="0"/>
          <w:sz w:val="26"/>
          <w:szCs w:val="26"/>
        </w:rPr>
        <w:t xml:space="preserve">Tiếp tục thực hiện việc tự bồi dưỡng thường xuyên </w:t>
      </w:r>
      <w:proofErr w:type="gramStart"/>
      <w:r w:rsidRPr="00145C47">
        <w:rPr>
          <w:b w:val="0"/>
          <w:sz w:val="26"/>
          <w:szCs w:val="26"/>
        </w:rPr>
        <w:t>theo</w:t>
      </w:r>
      <w:proofErr w:type="gramEnd"/>
      <w:r w:rsidRPr="00145C47">
        <w:rPr>
          <w:b w:val="0"/>
          <w:sz w:val="26"/>
          <w:szCs w:val="26"/>
        </w:rPr>
        <w:t xml:space="preserve"> kế hoạch của cá nhân.</w:t>
      </w:r>
    </w:p>
    <w:p w:rsidR="00257881" w:rsidRPr="00145C47" w:rsidRDefault="00257881" w:rsidP="008C0EBE">
      <w:pPr>
        <w:numPr>
          <w:ilvl w:val="0"/>
          <w:numId w:val="5"/>
        </w:numPr>
        <w:spacing w:line="360" w:lineRule="auto"/>
        <w:ind w:left="547"/>
        <w:jc w:val="both"/>
        <w:rPr>
          <w:b w:val="0"/>
          <w:sz w:val="26"/>
          <w:szCs w:val="26"/>
        </w:rPr>
      </w:pPr>
      <w:r w:rsidRPr="00145C47">
        <w:rPr>
          <w:b w:val="0"/>
          <w:sz w:val="26"/>
          <w:szCs w:val="26"/>
        </w:rPr>
        <w:t xml:space="preserve">Các đoàn thể, các bộ phận và tổ chuyên môn </w:t>
      </w:r>
      <w:r w:rsidR="0024582B">
        <w:rPr>
          <w:b w:val="0"/>
          <w:sz w:val="26"/>
          <w:szCs w:val="26"/>
        </w:rPr>
        <w:t xml:space="preserve">hoàn tất việc </w:t>
      </w:r>
      <w:r w:rsidRPr="00145C47">
        <w:rPr>
          <w:b w:val="0"/>
          <w:sz w:val="26"/>
          <w:szCs w:val="26"/>
        </w:rPr>
        <w:t>xây dựng kế ho</w:t>
      </w:r>
      <w:r w:rsidR="0024582B">
        <w:rPr>
          <w:b w:val="0"/>
          <w:sz w:val="26"/>
          <w:szCs w:val="26"/>
        </w:rPr>
        <w:t>ạch hoạt động trong năm học 2016-2017</w:t>
      </w:r>
      <w:r w:rsidRPr="00145C47">
        <w:rPr>
          <w:b w:val="0"/>
          <w:sz w:val="26"/>
          <w:szCs w:val="26"/>
        </w:rPr>
        <w:t>.</w:t>
      </w:r>
    </w:p>
    <w:p w:rsidR="00257881" w:rsidRPr="00145C47" w:rsidRDefault="00257881" w:rsidP="008C0EBE">
      <w:pPr>
        <w:numPr>
          <w:ilvl w:val="0"/>
          <w:numId w:val="5"/>
        </w:numPr>
        <w:spacing w:line="360" w:lineRule="auto"/>
        <w:ind w:left="547"/>
        <w:jc w:val="both"/>
        <w:rPr>
          <w:b w:val="0"/>
          <w:sz w:val="26"/>
          <w:szCs w:val="26"/>
        </w:rPr>
      </w:pPr>
      <w:r w:rsidRPr="00145C47">
        <w:rPr>
          <w:b w:val="0"/>
          <w:sz w:val="26"/>
          <w:szCs w:val="26"/>
        </w:rPr>
        <w:t>Tổ chức thi học sinh giỏi khối 10 và tiếp tục bồi dưỡng học sinh giỏi cho khối 11, 12.</w:t>
      </w:r>
    </w:p>
    <w:p w:rsidR="00257881" w:rsidRPr="00145C47" w:rsidRDefault="00257881" w:rsidP="008C0EBE">
      <w:pPr>
        <w:numPr>
          <w:ilvl w:val="0"/>
          <w:numId w:val="5"/>
        </w:numPr>
        <w:spacing w:line="360" w:lineRule="auto"/>
        <w:ind w:left="547"/>
        <w:jc w:val="both"/>
        <w:rPr>
          <w:b w:val="0"/>
          <w:sz w:val="26"/>
          <w:szCs w:val="26"/>
        </w:rPr>
      </w:pPr>
      <w:r w:rsidRPr="00145C47">
        <w:rPr>
          <w:b w:val="0"/>
          <w:sz w:val="26"/>
          <w:szCs w:val="26"/>
        </w:rPr>
        <w:t>Các tổ Toán, Lý, Hóa, Anh (Văn, Sinh, Sử, Địa khối 12 nếu cần thiết) phát hành đề cương học kỳ 1 khối 10, 11,12.</w:t>
      </w:r>
    </w:p>
    <w:p w:rsidR="00257881" w:rsidRPr="00145C47" w:rsidRDefault="00257881" w:rsidP="008C0EBE">
      <w:pPr>
        <w:numPr>
          <w:ilvl w:val="0"/>
          <w:numId w:val="5"/>
        </w:numPr>
        <w:spacing w:line="360" w:lineRule="auto"/>
        <w:ind w:left="547"/>
        <w:jc w:val="both"/>
        <w:rPr>
          <w:b w:val="0"/>
          <w:sz w:val="26"/>
          <w:szCs w:val="26"/>
        </w:rPr>
      </w:pPr>
      <w:r w:rsidRPr="00145C47">
        <w:rPr>
          <w:b w:val="0"/>
          <w:sz w:val="26"/>
          <w:szCs w:val="26"/>
        </w:rPr>
        <w:t>Các tổ tăng cường thảo luận, trao đổi, thống nhất cách dạy những bài học khó, nhất là chương trình khối 12.</w:t>
      </w:r>
    </w:p>
    <w:p w:rsidR="00257881" w:rsidRPr="00145C47" w:rsidRDefault="00257881" w:rsidP="008C0EBE">
      <w:pPr>
        <w:numPr>
          <w:ilvl w:val="0"/>
          <w:numId w:val="5"/>
        </w:numPr>
        <w:spacing w:line="360" w:lineRule="auto"/>
        <w:ind w:left="547"/>
        <w:jc w:val="both"/>
        <w:rPr>
          <w:b w:val="0"/>
          <w:sz w:val="26"/>
          <w:szCs w:val="26"/>
        </w:rPr>
      </w:pPr>
      <w:r w:rsidRPr="00145C47">
        <w:rPr>
          <w:b w:val="0"/>
          <w:sz w:val="26"/>
          <w:szCs w:val="26"/>
        </w:rPr>
        <w:t>Mỗi giáo viên bộ môn dành 15 phút của tiết đầu tiên để hướng dẫn học sinh phương pháp học tập bộ môn và cho học sinh ghi vào vở. (Riêng môn lịch sử dạy tiểu sử giáo sư Trần Văn Giàu)</w:t>
      </w:r>
    </w:p>
    <w:p w:rsidR="00257881" w:rsidRPr="00145C47" w:rsidRDefault="00257881" w:rsidP="008C0EBE">
      <w:pPr>
        <w:numPr>
          <w:ilvl w:val="0"/>
          <w:numId w:val="5"/>
        </w:numPr>
        <w:spacing w:line="360" w:lineRule="auto"/>
        <w:ind w:left="547"/>
        <w:jc w:val="both"/>
        <w:rPr>
          <w:b w:val="0"/>
          <w:sz w:val="26"/>
          <w:szCs w:val="26"/>
        </w:rPr>
      </w:pPr>
      <w:r w:rsidRPr="00145C47">
        <w:rPr>
          <w:b w:val="0"/>
          <w:sz w:val="26"/>
          <w:szCs w:val="26"/>
        </w:rPr>
        <w:t>Triển khai kế hoạch cuộc thi Khoa học k</w:t>
      </w:r>
      <w:r w:rsidR="0024582B">
        <w:rPr>
          <w:b w:val="0"/>
          <w:sz w:val="26"/>
          <w:szCs w:val="26"/>
        </w:rPr>
        <w:t>ỹ thuật dành cho HS năm học 2016 – 2017</w:t>
      </w:r>
      <w:r w:rsidR="0088639C">
        <w:rPr>
          <w:b w:val="0"/>
          <w:sz w:val="26"/>
          <w:szCs w:val="26"/>
        </w:rPr>
        <w:t xml:space="preserve"> cho khối 10</w:t>
      </w:r>
      <w:r w:rsidRPr="00145C47">
        <w:rPr>
          <w:b w:val="0"/>
          <w:sz w:val="26"/>
          <w:szCs w:val="26"/>
        </w:rPr>
        <w:t>: Tiến hành đăng ký đề tài và nhóm thực hiện.</w:t>
      </w:r>
    </w:p>
    <w:p w:rsidR="00257881" w:rsidRPr="00145C47" w:rsidRDefault="00257881" w:rsidP="008C0EBE">
      <w:pPr>
        <w:numPr>
          <w:ilvl w:val="0"/>
          <w:numId w:val="5"/>
        </w:numPr>
        <w:spacing w:line="360" w:lineRule="auto"/>
        <w:ind w:left="547"/>
        <w:jc w:val="both"/>
        <w:rPr>
          <w:b w:val="0"/>
          <w:sz w:val="26"/>
          <w:szCs w:val="26"/>
        </w:rPr>
      </w:pPr>
      <w:r w:rsidRPr="00145C47">
        <w:rPr>
          <w:b w:val="0"/>
          <w:sz w:val="26"/>
          <w:szCs w:val="26"/>
        </w:rPr>
        <w:t xml:space="preserve">Rà soát công tác kiểm định </w:t>
      </w:r>
    </w:p>
    <w:p w:rsidR="00257881" w:rsidRPr="00145C47" w:rsidRDefault="00257881" w:rsidP="00257881">
      <w:pPr>
        <w:numPr>
          <w:ilvl w:val="0"/>
          <w:numId w:val="5"/>
        </w:numPr>
        <w:spacing w:line="360" w:lineRule="auto"/>
        <w:ind w:left="547"/>
        <w:jc w:val="both"/>
        <w:rPr>
          <w:b w:val="0"/>
          <w:sz w:val="26"/>
          <w:szCs w:val="26"/>
        </w:rPr>
      </w:pPr>
      <w:r w:rsidRPr="00145C47">
        <w:rPr>
          <w:b w:val="0"/>
          <w:sz w:val="26"/>
          <w:szCs w:val="26"/>
        </w:rPr>
        <w:t xml:space="preserve">Họp tổ chuyên môn </w:t>
      </w:r>
      <w:proofErr w:type="gramStart"/>
      <w:r w:rsidRPr="00145C47">
        <w:rPr>
          <w:b w:val="0"/>
          <w:sz w:val="26"/>
          <w:szCs w:val="26"/>
        </w:rPr>
        <w:t>theo</w:t>
      </w:r>
      <w:proofErr w:type="gramEnd"/>
      <w:r w:rsidRPr="00145C47">
        <w:rPr>
          <w:b w:val="0"/>
          <w:sz w:val="26"/>
          <w:szCs w:val="26"/>
        </w:rPr>
        <w:t xml:space="preserve"> định kỳ.</w:t>
      </w:r>
    </w:p>
    <w:p w:rsidR="00257881" w:rsidRPr="00145C47" w:rsidRDefault="00257881" w:rsidP="00257881">
      <w:pPr>
        <w:spacing w:before="60" w:after="60"/>
        <w:rPr>
          <w:sz w:val="26"/>
          <w:szCs w:val="26"/>
          <w:u w:val="single"/>
        </w:rPr>
      </w:pPr>
      <w:r w:rsidRPr="00145C47">
        <w:rPr>
          <w:sz w:val="26"/>
          <w:szCs w:val="26"/>
        </w:rPr>
        <w:lastRenderedPageBreak/>
        <w:t>III.</w:t>
      </w:r>
      <w:r w:rsidRPr="00145C47">
        <w:rPr>
          <w:sz w:val="26"/>
          <w:szCs w:val="26"/>
          <w:u w:val="single"/>
        </w:rPr>
        <w:t xml:space="preserve"> NHIỆM VỤ GIÁO DỤC ĐẠO ĐỨC</w:t>
      </w:r>
    </w:p>
    <w:p w:rsidR="00257881" w:rsidRPr="00145C47" w:rsidRDefault="00257881" w:rsidP="008C0EBE">
      <w:pPr>
        <w:numPr>
          <w:ilvl w:val="0"/>
          <w:numId w:val="1"/>
        </w:numPr>
        <w:spacing w:line="360" w:lineRule="auto"/>
        <w:ind w:left="540"/>
        <w:jc w:val="both"/>
        <w:rPr>
          <w:b w:val="0"/>
          <w:sz w:val="26"/>
          <w:szCs w:val="26"/>
        </w:rPr>
      </w:pPr>
      <w:r w:rsidRPr="00145C47">
        <w:rPr>
          <w:b w:val="0"/>
          <w:sz w:val="26"/>
          <w:szCs w:val="26"/>
        </w:rPr>
        <w:t>Ổn định, quản lí chặt chẽ nề nếp, nội quy. Tổ Giám thị phối hợp với GVCN để giáo dục ý thức kỷ luật cho HS kiểm tra việc HS đi học trễ, tác phong đúng quy định nhà trường.</w:t>
      </w:r>
    </w:p>
    <w:p w:rsidR="00257881" w:rsidRPr="00145C47" w:rsidRDefault="00257881" w:rsidP="008C0EBE">
      <w:pPr>
        <w:numPr>
          <w:ilvl w:val="0"/>
          <w:numId w:val="1"/>
        </w:numPr>
        <w:spacing w:line="360" w:lineRule="auto"/>
        <w:ind w:left="540"/>
        <w:jc w:val="both"/>
        <w:rPr>
          <w:b w:val="0"/>
          <w:sz w:val="26"/>
          <w:szCs w:val="26"/>
        </w:rPr>
      </w:pPr>
      <w:r w:rsidRPr="00145C47">
        <w:rPr>
          <w:b w:val="0"/>
          <w:sz w:val="26"/>
          <w:szCs w:val="26"/>
        </w:rPr>
        <w:t>Tiếp tục giáo dục ý thức kỷ luật cho học sinh, tăng cường giáo dục học sinh về tình bạn, lòng yêu thương con người, hạn chế mâu thuẫn</w:t>
      </w:r>
      <w:r w:rsidR="0024582B">
        <w:rPr>
          <w:b w:val="0"/>
          <w:sz w:val="26"/>
          <w:szCs w:val="26"/>
        </w:rPr>
        <w:t xml:space="preserve"> dễ</w:t>
      </w:r>
      <w:r w:rsidRPr="00145C47">
        <w:rPr>
          <w:b w:val="0"/>
          <w:sz w:val="26"/>
          <w:szCs w:val="26"/>
        </w:rPr>
        <w:t xml:space="preserve"> xảy ra đánh nhau.</w:t>
      </w:r>
    </w:p>
    <w:p w:rsidR="00257881" w:rsidRPr="00145C47" w:rsidRDefault="00257881" w:rsidP="008C0EBE">
      <w:pPr>
        <w:numPr>
          <w:ilvl w:val="0"/>
          <w:numId w:val="1"/>
        </w:numPr>
        <w:spacing w:line="360" w:lineRule="auto"/>
        <w:ind w:left="540"/>
        <w:jc w:val="both"/>
        <w:rPr>
          <w:b w:val="0"/>
          <w:sz w:val="26"/>
          <w:szCs w:val="26"/>
        </w:rPr>
      </w:pPr>
      <w:r w:rsidRPr="00145C47">
        <w:rPr>
          <w:b w:val="0"/>
          <w:sz w:val="26"/>
          <w:szCs w:val="26"/>
        </w:rPr>
        <w:t xml:space="preserve">Tăng cường công tác giáo dục ý thức giữ gìn vệ sinh </w:t>
      </w:r>
      <w:proofErr w:type="gramStart"/>
      <w:r w:rsidRPr="00145C47">
        <w:rPr>
          <w:b w:val="0"/>
          <w:sz w:val="26"/>
          <w:szCs w:val="26"/>
        </w:rPr>
        <w:t>chung</w:t>
      </w:r>
      <w:proofErr w:type="gramEnd"/>
      <w:r w:rsidRPr="00145C47">
        <w:rPr>
          <w:b w:val="0"/>
          <w:sz w:val="26"/>
          <w:szCs w:val="26"/>
        </w:rPr>
        <w:t xml:space="preserve"> cho HS như thấy rác phải nhặt bỏ vào thùng rác; giáo dục cho HS ý thức bảo vệ tài sản chung của nhà trường, tiết kiệm, đặc biệt là thái độ của học sinh khi hát quốc ca.</w:t>
      </w:r>
    </w:p>
    <w:p w:rsidR="00257881" w:rsidRPr="00145C47" w:rsidRDefault="00257881" w:rsidP="008C0EBE">
      <w:pPr>
        <w:numPr>
          <w:ilvl w:val="0"/>
          <w:numId w:val="1"/>
        </w:numPr>
        <w:spacing w:line="360" w:lineRule="auto"/>
        <w:ind w:left="540"/>
        <w:jc w:val="both"/>
        <w:rPr>
          <w:b w:val="0"/>
          <w:sz w:val="26"/>
          <w:szCs w:val="26"/>
        </w:rPr>
      </w:pPr>
      <w:r w:rsidRPr="00145C47">
        <w:rPr>
          <w:b w:val="0"/>
          <w:sz w:val="26"/>
          <w:szCs w:val="26"/>
        </w:rPr>
        <w:t>Đoàn thanh niên và GVCN thường xuyên giáo dục kĩ năng sống, kĩ năng giao tiếp cho HS ở các tiết SHCN và các buổi sinh hoạt chi đoàn.</w:t>
      </w:r>
    </w:p>
    <w:p w:rsidR="00257881" w:rsidRPr="00145C47" w:rsidRDefault="00257881" w:rsidP="008C0EBE">
      <w:pPr>
        <w:numPr>
          <w:ilvl w:val="0"/>
          <w:numId w:val="1"/>
        </w:numPr>
        <w:spacing w:line="360" w:lineRule="auto"/>
        <w:ind w:left="540"/>
        <w:jc w:val="both"/>
        <w:rPr>
          <w:b w:val="0"/>
          <w:sz w:val="26"/>
          <w:szCs w:val="26"/>
        </w:rPr>
      </w:pPr>
      <w:r w:rsidRPr="00145C47">
        <w:rPr>
          <w:b w:val="0"/>
          <w:sz w:val="26"/>
          <w:szCs w:val="26"/>
        </w:rPr>
        <w:t xml:space="preserve">GVCN cần có kế hoạch GD riêng phù hợp với lớp chủ nhiệm của mình sao cho khơi dậy niềm đam mê học tập trong các em </w:t>
      </w:r>
    </w:p>
    <w:p w:rsidR="00257881" w:rsidRPr="00145C47" w:rsidRDefault="00257881" w:rsidP="00257881">
      <w:pPr>
        <w:spacing w:before="60" w:after="60"/>
        <w:rPr>
          <w:sz w:val="26"/>
          <w:szCs w:val="26"/>
          <w:u w:val="single"/>
        </w:rPr>
      </w:pPr>
      <w:r w:rsidRPr="00145C47">
        <w:rPr>
          <w:sz w:val="26"/>
          <w:szCs w:val="26"/>
        </w:rPr>
        <w:t>IV.</w:t>
      </w:r>
      <w:r w:rsidRPr="00145C47">
        <w:rPr>
          <w:sz w:val="26"/>
          <w:szCs w:val="26"/>
          <w:u w:val="single"/>
        </w:rPr>
        <w:t xml:space="preserve"> TỔ CHỨC HOẠT ĐỘNG</w:t>
      </w:r>
    </w:p>
    <w:p w:rsidR="00257881" w:rsidRPr="00145C47" w:rsidRDefault="00257881" w:rsidP="0024582B">
      <w:pPr>
        <w:tabs>
          <w:tab w:val="left" w:pos="284"/>
        </w:tabs>
        <w:spacing w:line="360" w:lineRule="auto"/>
        <w:rPr>
          <w:b w:val="0"/>
          <w:sz w:val="26"/>
          <w:szCs w:val="26"/>
        </w:rPr>
      </w:pPr>
      <w:r w:rsidRPr="00145C47">
        <w:rPr>
          <w:sz w:val="26"/>
          <w:szCs w:val="26"/>
        </w:rPr>
        <w:t xml:space="preserve">1. </w:t>
      </w:r>
      <w:r w:rsidRPr="00145C47">
        <w:rPr>
          <w:b w:val="0"/>
          <w:sz w:val="26"/>
          <w:szCs w:val="26"/>
        </w:rPr>
        <w:t xml:space="preserve"> Tổ chức “Ngày hội chào đ</w:t>
      </w:r>
      <w:r w:rsidR="0024582B">
        <w:rPr>
          <w:b w:val="0"/>
          <w:sz w:val="26"/>
          <w:szCs w:val="26"/>
        </w:rPr>
        <w:t>ón học sinh khối 10 năm học 2016 – 2017</w:t>
      </w:r>
      <w:r w:rsidRPr="00145C47">
        <w:rPr>
          <w:b w:val="0"/>
          <w:sz w:val="26"/>
          <w:szCs w:val="26"/>
        </w:rPr>
        <w:t>”.</w:t>
      </w:r>
    </w:p>
    <w:p w:rsidR="00257881" w:rsidRPr="00145C47" w:rsidRDefault="0024582B" w:rsidP="00257881">
      <w:pPr>
        <w:spacing w:line="360" w:lineRule="auto"/>
        <w:jc w:val="both"/>
        <w:rPr>
          <w:b w:val="0"/>
          <w:sz w:val="26"/>
          <w:szCs w:val="26"/>
        </w:rPr>
      </w:pPr>
      <w:r>
        <w:rPr>
          <w:sz w:val="26"/>
          <w:szCs w:val="26"/>
        </w:rPr>
        <w:t>2</w:t>
      </w:r>
      <w:r w:rsidR="00257881" w:rsidRPr="00145C47">
        <w:rPr>
          <w:sz w:val="26"/>
          <w:szCs w:val="26"/>
        </w:rPr>
        <w:t>.</w:t>
      </w:r>
      <w:r w:rsidR="00257881" w:rsidRPr="00145C47">
        <w:rPr>
          <w:b w:val="0"/>
          <w:sz w:val="26"/>
          <w:szCs w:val="26"/>
        </w:rPr>
        <w:t xml:space="preserve"> Hội thảo chuyên đề </w:t>
      </w:r>
      <w:proofErr w:type="gramStart"/>
      <w:r w:rsidR="00257881" w:rsidRPr="00145C47">
        <w:rPr>
          <w:b w:val="0"/>
          <w:sz w:val="26"/>
          <w:szCs w:val="26"/>
        </w:rPr>
        <w:t>“ Nâng</w:t>
      </w:r>
      <w:proofErr w:type="gramEnd"/>
      <w:r w:rsidR="00257881" w:rsidRPr="00145C47">
        <w:rPr>
          <w:b w:val="0"/>
          <w:sz w:val="26"/>
          <w:szCs w:val="26"/>
        </w:rPr>
        <w:t xml:space="preserve"> cao hiệu quả công tác chủ nhiệm” </w:t>
      </w:r>
    </w:p>
    <w:p w:rsidR="00257881" w:rsidRPr="00145C47" w:rsidRDefault="0024582B" w:rsidP="00257881">
      <w:pPr>
        <w:spacing w:line="360" w:lineRule="auto"/>
        <w:jc w:val="both"/>
        <w:rPr>
          <w:b w:val="0"/>
          <w:sz w:val="26"/>
          <w:szCs w:val="26"/>
        </w:rPr>
      </w:pPr>
      <w:r>
        <w:rPr>
          <w:sz w:val="26"/>
          <w:szCs w:val="26"/>
        </w:rPr>
        <w:t>3</w:t>
      </w:r>
      <w:r w:rsidR="00257881" w:rsidRPr="00145C47">
        <w:rPr>
          <w:sz w:val="26"/>
          <w:szCs w:val="26"/>
        </w:rPr>
        <w:t>.</w:t>
      </w:r>
      <w:r w:rsidR="00257881" w:rsidRPr="00145C47">
        <w:rPr>
          <w:b w:val="0"/>
          <w:sz w:val="26"/>
          <w:szCs w:val="26"/>
        </w:rPr>
        <w:t xml:space="preserve"> Hội nghị cán bộ công chức các tổ và H</w:t>
      </w:r>
      <w:r>
        <w:rPr>
          <w:b w:val="0"/>
          <w:sz w:val="26"/>
          <w:szCs w:val="26"/>
        </w:rPr>
        <w:t>ội nghị CBCC trường năm học 2016-2017</w:t>
      </w:r>
    </w:p>
    <w:p w:rsidR="00257881" w:rsidRDefault="0024582B" w:rsidP="00257881">
      <w:pPr>
        <w:spacing w:line="360" w:lineRule="auto"/>
        <w:jc w:val="both"/>
        <w:rPr>
          <w:b w:val="0"/>
          <w:sz w:val="26"/>
          <w:szCs w:val="26"/>
        </w:rPr>
      </w:pPr>
      <w:r>
        <w:rPr>
          <w:sz w:val="26"/>
          <w:szCs w:val="26"/>
        </w:rPr>
        <w:t>4</w:t>
      </w:r>
      <w:r w:rsidR="00257881" w:rsidRPr="00145C47">
        <w:rPr>
          <w:sz w:val="26"/>
          <w:szCs w:val="26"/>
        </w:rPr>
        <w:t>.</w:t>
      </w:r>
      <w:r w:rsidR="00257881" w:rsidRPr="00145C47">
        <w:rPr>
          <w:b w:val="0"/>
          <w:sz w:val="26"/>
          <w:szCs w:val="26"/>
        </w:rPr>
        <w:t xml:space="preserve"> Đại hội CMHS các lớp và Đại hội CMHS trường năm hoc 2015-2016</w:t>
      </w:r>
    </w:p>
    <w:p w:rsidR="0024582B" w:rsidRDefault="0024582B" w:rsidP="00257881">
      <w:pPr>
        <w:spacing w:line="360" w:lineRule="auto"/>
        <w:jc w:val="both"/>
        <w:rPr>
          <w:b w:val="0"/>
          <w:sz w:val="26"/>
          <w:szCs w:val="26"/>
        </w:rPr>
      </w:pPr>
      <w:r w:rsidRPr="0024582B">
        <w:rPr>
          <w:sz w:val="26"/>
          <w:szCs w:val="26"/>
        </w:rPr>
        <w:t>5.</w:t>
      </w:r>
      <w:r>
        <w:rPr>
          <w:b w:val="0"/>
          <w:sz w:val="26"/>
          <w:szCs w:val="26"/>
        </w:rPr>
        <w:t xml:space="preserve"> Đại hội chi đoàn các lớp năm học 2016-2017.</w:t>
      </w:r>
    </w:p>
    <w:p w:rsidR="0024582B" w:rsidRPr="00145C47" w:rsidRDefault="0024582B" w:rsidP="008C0EBE">
      <w:pPr>
        <w:spacing w:line="360" w:lineRule="auto"/>
        <w:jc w:val="both"/>
        <w:rPr>
          <w:b w:val="0"/>
          <w:sz w:val="26"/>
          <w:szCs w:val="26"/>
        </w:rPr>
      </w:pPr>
      <w:r>
        <w:rPr>
          <w:b w:val="0"/>
          <w:sz w:val="26"/>
          <w:szCs w:val="26"/>
        </w:rPr>
        <w:t>6. Ra mắt các câu lạc bộ học tập trong nhà trường.</w:t>
      </w:r>
    </w:p>
    <w:p w:rsidR="00257881" w:rsidRPr="00145C47" w:rsidRDefault="00257881" w:rsidP="00257881">
      <w:pPr>
        <w:tabs>
          <w:tab w:val="left" w:pos="720"/>
        </w:tabs>
        <w:spacing w:before="60" w:after="60"/>
        <w:rPr>
          <w:sz w:val="26"/>
          <w:szCs w:val="26"/>
          <w:u w:val="single"/>
        </w:rPr>
      </w:pPr>
      <w:r w:rsidRPr="00145C47">
        <w:rPr>
          <w:sz w:val="26"/>
          <w:szCs w:val="26"/>
        </w:rPr>
        <w:t>V.</w:t>
      </w:r>
      <w:r w:rsidRPr="00145C47">
        <w:rPr>
          <w:sz w:val="26"/>
          <w:szCs w:val="26"/>
          <w:u w:val="single"/>
        </w:rPr>
        <w:t xml:space="preserve"> NỘI DUNG CÔNG VIỆC CỤ THỂ</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182"/>
        <w:gridCol w:w="7023"/>
        <w:gridCol w:w="2610"/>
      </w:tblGrid>
      <w:tr w:rsidR="00257881" w:rsidRPr="00145C47" w:rsidTr="007F3B95">
        <w:tc>
          <w:tcPr>
            <w:tcW w:w="363" w:type="dxa"/>
            <w:tcBorders>
              <w:bottom w:val="single" w:sz="4" w:space="0" w:color="auto"/>
            </w:tcBorders>
            <w:vAlign w:val="center"/>
          </w:tcPr>
          <w:p w:rsidR="00257881" w:rsidRPr="00145C47" w:rsidRDefault="00257881" w:rsidP="00E90364">
            <w:pPr>
              <w:ind w:left="-108" w:right="-108"/>
              <w:jc w:val="center"/>
              <w:rPr>
                <w:sz w:val="26"/>
                <w:szCs w:val="26"/>
              </w:rPr>
            </w:pPr>
            <w:r w:rsidRPr="00145C47">
              <w:rPr>
                <w:sz w:val="26"/>
                <w:szCs w:val="26"/>
              </w:rPr>
              <w:t>Stt</w:t>
            </w:r>
          </w:p>
        </w:tc>
        <w:tc>
          <w:tcPr>
            <w:tcW w:w="1182" w:type="dxa"/>
            <w:tcBorders>
              <w:bottom w:val="single" w:sz="4" w:space="0" w:color="auto"/>
            </w:tcBorders>
            <w:vAlign w:val="center"/>
          </w:tcPr>
          <w:p w:rsidR="00257881" w:rsidRPr="00145C47" w:rsidRDefault="00257881" w:rsidP="00E90364">
            <w:pPr>
              <w:ind w:left="-108" w:right="-108"/>
              <w:jc w:val="center"/>
              <w:rPr>
                <w:sz w:val="26"/>
                <w:szCs w:val="26"/>
              </w:rPr>
            </w:pPr>
            <w:r w:rsidRPr="00145C47">
              <w:rPr>
                <w:sz w:val="26"/>
                <w:szCs w:val="26"/>
              </w:rPr>
              <w:t>THỜI GIAN</w:t>
            </w:r>
          </w:p>
        </w:tc>
        <w:tc>
          <w:tcPr>
            <w:tcW w:w="7023" w:type="dxa"/>
            <w:tcBorders>
              <w:bottom w:val="single" w:sz="4" w:space="0" w:color="auto"/>
            </w:tcBorders>
          </w:tcPr>
          <w:p w:rsidR="00257881" w:rsidRPr="00145C47" w:rsidRDefault="00257881" w:rsidP="00E90364">
            <w:pPr>
              <w:jc w:val="center"/>
              <w:rPr>
                <w:sz w:val="26"/>
                <w:szCs w:val="26"/>
              </w:rPr>
            </w:pPr>
            <w:r w:rsidRPr="00145C47">
              <w:rPr>
                <w:sz w:val="26"/>
                <w:szCs w:val="26"/>
              </w:rPr>
              <w:t>NỘI DUNG CÔNG VIỆC</w:t>
            </w:r>
          </w:p>
        </w:tc>
        <w:tc>
          <w:tcPr>
            <w:tcW w:w="2610" w:type="dxa"/>
            <w:tcBorders>
              <w:bottom w:val="single" w:sz="4" w:space="0" w:color="auto"/>
            </w:tcBorders>
          </w:tcPr>
          <w:p w:rsidR="00257881" w:rsidRPr="00145C47" w:rsidRDefault="00257881" w:rsidP="00E90364">
            <w:pPr>
              <w:ind w:right="-108"/>
              <w:jc w:val="center"/>
              <w:rPr>
                <w:sz w:val="26"/>
                <w:szCs w:val="26"/>
              </w:rPr>
            </w:pPr>
            <w:r w:rsidRPr="00145C47">
              <w:rPr>
                <w:sz w:val="26"/>
                <w:szCs w:val="26"/>
              </w:rPr>
              <w:t xml:space="preserve">PHÂN CÔNG </w:t>
            </w:r>
            <w:r w:rsidRPr="00145C47">
              <w:rPr>
                <w:sz w:val="26"/>
                <w:szCs w:val="26"/>
              </w:rPr>
              <w:br/>
              <w:t>THỰC HIỆN</w:t>
            </w:r>
          </w:p>
        </w:tc>
      </w:tr>
      <w:tr w:rsidR="00257881" w:rsidRPr="00145C47" w:rsidTr="007F3B95">
        <w:tc>
          <w:tcPr>
            <w:tcW w:w="11178" w:type="dxa"/>
            <w:gridSpan w:val="4"/>
            <w:shd w:val="clear" w:color="auto" w:fill="FFFF00"/>
            <w:vAlign w:val="center"/>
          </w:tcPr>
          <w:p w:rsidR="00257881" w:rsidRPr="00145C47" w:rsidRDefault="00257881" w:rsidP="00E90364">
            <w:pPr>
              <w:ind w:left="252" w:right="-108"/>
              <w:jc w:val="center"/>
              <w:rPr>
                <w:sz w:val="26"/>
                <w:szCs w:val="26"/>
              </w:rPr>
            </w:pPr>
            <w:r w:rsidRPr="00145C47">
              <w:rPr>
                <w:sz w:val="26"/>
                <w:szCs w:val="26"/>
              </w:rPr>
              <w:t xml:space="preserve">TUẦN LỄ TỪ NGÀY </w:t>
            </w:r>
            <w:r w:rsidR="000E4860">
              <w:rPr>
                <w:sz w:val="26"/>
                <w:szCs w:val="26"/>
              </w:rPr>
              <w:t>01</w:t>
            </w:r>
            <w:r w:rsidRPr="00145C47">
              <w:rPr>
                <w:sz w:val="26"/>
                <w:szCs w:val="26"/>
              </w:rPr>
              <w:t>/08/201</w:t>
            </w:r>
            <w:r w:rsidR="000E4860">
              <w:rPr>
                <w:sz w:val="26"/>
                <w:szCs w:val="26"/>
              </w:rPr>
              <w:t>6</w:t>
            </w:r>
            <w:r w:rsidRPr="00145C47">
              <w:rPr>
                <w:sz w:val="26"/>
                <w:szCs w:val="26"/>
              </w:rPr>
              <w:t xml:space="preserve"> </w:t>
            </w:r>
            <w:r w:rsidRPr="00145C47">
              <w:rPr>
                <w:sz w:val="26"/>
                <w:szCs w:val="26"/>
              </w:rPr>
              <w:sym w:font="Wingdings" w:char="F0E0"/>
            </w:r>
            <w:r w:rsidRPr="00145C47">
              <w:rPr>
                <w:sz w:val="26"/>
                <w:szCs w:val="26"/>
              </w:rPr>
              <w:t xml:space="preserve"> </w:t>
            </w:r>
            <w:r w:rsidR="000E4860">
              <w:rPr>
                <w:sz w:val="26"/>
                <w:szCs w:val="26"/>
              </w:rPr>
              <w:t>07</w:t>
            </w:r>
            <w:r w:rsidRPr="00145C47">
              <w:rPr>
                <w:sz w:val="26"/>
                <w:szCs w:val="26"/>
              </w:rPr>
              <w:t>/08/201</w:t>
            </w:r>
            <w:r w:rsidR="000E4860">
              <w:rPr>
                <w:sz w:val="26"/>
                <w:szCs w:val="26"/>
              </w:rPr>
              <w:t>6</w:t>
            </w:r>
          </w:p>
        </w:tc>
      </w:tr>
      <w:tr w:rsidR="008C0EBE" w:rsidRPr="00145C47" w:rsidTr="007F3B95">
        <w:tc>
          <w:tcPr>
            <w:tcW w:w="363" w:type="dxa"/>
            <w:vAlign w:val="center"/>
          </w:tcPr>
          <w:p w:rsidR="008C0EBE" w:rsidRPr="00145C47" w:rsidRDefault="009661BD" w:rsidP="00E90364">
            <w:pPr>
              <w:ind w:left="-108" w:right="-108"/>
              <w:jc w:val="center"/>
              <w:rPr>
                <w:b w:val="0"/>
                <w:sz w:val="26"/>
                <w:szCs w:val="26"/>
              </w:rPr>
            </w:pPr>
            <w:r>
              <w:rPr>
                <w:b w:val="0"/>
                <w:sz w:val="26"/>
                <w:szCs w:val="26"/>
              </w:rPr>
              <w:t>1</w:t>
            </w:r>
          </w:p>
        </w:tc>
        <w:tc>
          <w:tcPr>
            <w:tcW w:w="1182" w:type="dxa"/>
            <w:vMerge w:val="restart"/>
            <w:vAlign w:val="center"/>
          </w:tcPr>
          <w:p w:rsidR="008C0EBE" w:rsidRPr="00145C47" w:rsidRDefault="008C0EBE" w:rsidP="008C0EBE">
            <w:pPr>
              <w:jc w:val="center"/>
              <w:rPr>
                <w:b w:val="0"/>
                <w:sz w:val="26"/>
                <w:szCs w:val="26"/>
              </w:rPr>
            </w:pPr>
            <w:r w:rsidRPr="00145C47">
              <w:rPr>
                <w:b w:val="0"/>
                <w:sz w:val="26"/>
                <w:szCs w:val="26"/>
              </w:rPr>
              <w:t>03/8</w:t>
            </w:r>
          </w:p>
        </w:tc>
        <w:tc>
          <w:tcPr>
            <w:tcW w:w="7023" w:type="dxa"/>
            <w:vAlign w:val="center"/>
          </w:tcPr>
          <w:p w:rsidR="008C0EBE" w:rsidRPr="00145C47" w:rsidRDefault="008C0EBE" w:rsidP="00257881">
            <w:pPr>
              <w:numPr>
                <w:ilvl w:val="0"/>
                <w:numId w:val="4"/>
              </w:numPr>
              <w:ind w:left="162" w:right="-108" w:hanging="180"/>
              <w:rPr>
                <w:b w:val="0"/>
                <w:sz w:val="26"/>
                <w:szCs w:val="26"/>
              </w:rPr>
            </w:pPr>
            <w:r w:rsidRPr="00145C47">
              <w:rPr>
                <w:b w:val="0"/>
                <w:sz w:val="26"/>
                <w:szCs w:val="26"/>
              </w:rPr>
              <w:t>HS khối 10,11 bắt đầu đi học</w:t>
            </w:r>
          </w:p>
        </w:tc>
        <w:tc>
          <w:tcPr>
            <w:tcW w:w="2610" w:type="dxa"/>
            <w:vAlign w:val="center"/>
          </w:tcPr>
          <w:p w:rsidR="008C0EBE" w:rsidRPr="00145C47" w:rsidRDefault="008C0EBE" w:rsidP="00E90364">
            <w:pPr>
              <w:ind w:right="-108"/>
              <w:jc w:val="center"/>
              <w:rPr>
                <w:b w:val="0"/>
                <w:sz w:val="26"/>
                <w:szCs w:val="26"/>
              </w:rPr>
            </w:pPr>
            <w:r w:rsidRPr="00145C47">
              <w:rPr>
                <w:b w:val="0"/>
                <w:sz w:val="26"/>
                <w:szCs w:val="26"/>
              </w:rPr>
              <w:t>GVCN</w:t>
            </w:r>
          </w:p>
        </w:tc>
      </w:tr>
      <w:tr w:rsidR="008C0EBE" w:rsidRPr="00145C47" w:rsidTr="007F3B95">
        <w:tc>
          <w:tcPr>
            <w:tcW w:w="363" w:type="dxa"/>
            <w:tcBorders>
              <w:bottom w:val="single" w:sz="4" w:space="0" w:color="auto"/>
            </w:tcBorders>
            <w:vAlign w:val="center"/>
          </w:tcPr>
          <w:p w:rsidR="008C0EBE" w:rsidRPr="00145C47" w:rsidRDefault="009661BD" w:rsidP="00E90364">
            <w:pPr>
              <w:ind w:left="-108" w:right="-108"/>
              <w:jc w:val="center"/>
              <w:rPr>
                <w:b w:val="0"/>
                <w:sz w:val="26"/>
                <w:szCs w:val="26"/>
              </w:rPr>
            </w:pPr>
            <w:r>
              <w:rPr>
                <w:b w:val="0"/>
                <w:sz w:val="26"/>
                <w:szCs w:val="26"/>
              </w:rPr>
              <w:t>2</w:t>
            </w:r>
          </w:p>
        </w:tc>
        <w:tc>
          <w:tcPr>
            <w:tcW w:w="1182" w:type="dxa"/>
            <w:vMerge/>
            <w:vAlign w:val="center"/>
          </w:tcPr>
          <w:p w:rsidR="008C0EBE" w:rsidRPr="00145C47" w:rsidRDefault="008C0EBE" w:rsidP="008C0EBE">
            <w:pPr>
              <w:tabs>
                <w:tab w:val="left" w:pos="360"/>
                <w:tab w:val="left" w:pos="540"/>
              </w:tabs>
              <w:jc w:val="center"/>
              <w:rPr>
                <w:b w:val="0"/>
                <w:sz w:val="26"/>
                <w:szCs w:val="26"/>
              </w:rPr>
            </w:pPr>
          </w:p>
        </w:tc>
        <w:tc>
          <w:tcPr>
            <w:tcW w:w="7023" w:type="dxa"/>
            <w:tcBorders>
              <w:bottom w:val="single" w:sz="4" w:space="0" w:color="auto"/>
            </w:tcBorders>
            <w:vAlign w:val="center"/>
          </w:tcPr>
          <w:p w:rsidR="008C0EBE" w:rsidRPr="00145C47" w:rsidRDefault="008C0EBE" w:rsidP="00257881">
            <w:pPr>
              <w:numPr>
                <w:ilvl w:val="0"/>
                <w:numId w:val="4"/>
              </w:numPr>
              <w:ind w:left="162" w:hanging="180"/>
              <w:jc w:val="both"/>
              <w:rPr>
                <w:b w:val="0"/>
                <w:sz w:val="26"/>
                <w:szCs w:val="26"/>
              </w:rPr>
            </w:pPr>
            <w:r w:rsidRPr="00145C47">
              <w:rPr>
                <w:b w:val="0"/>
                <w:sz w:val="26"/>
                <w:szCs w:val="26"/>
              </w:rPr>
              <w:t>Gửi mẫu kê khai danh sách đoàn viên</w:t>
            </w:r>
            <w:r>
              <w:rPr>
                <w:b w:val="0"/>
                <w:sz w:val="26"/>
                <w:szCs w:val="26"/>
              </w:rPr>
              <w:t xml:space="preserve"> khối 10 năm học            2016 – 2017</w:t>
            </w:r>
            <w:r w:rsidRPr="00145C47">
              <w:rPr>
                <w:b w:val="0"/>
                <w:sz w:val="26"/>
                <w:szCs w:val="26"/>
              </w:rPr>
              <w:t xml:space="preserve"> và bầu Bí thư lâm thời ở khối 10, 11 và 12</w:t>
            </w:r>
          </w:p>
        </w:tc>
        <w:tc>
          <w:tcPr>
            <w:tcW w:w="2610" w:type="dxa"/>
            <w:vMerge w:val="restart"/>
            <w:vAlign w:val="center"/>
          </w:tcPr>
          <w:p w:rsidR="008C0EBE" w:rsidRPr="00145C47" w:rsidRDefault="008C0EBE" w:rsidP="00E90364">
            <w:pPr>
              <w:ind w:left="-18" w:right="-198"/>
              <w:jc w:val="center"/>
              <w:rPr>
                <w:b w:val="0"/>
                <w:sz w:val="26"/>
                <w:szCs w:val="26"/>
              </w:rPr>
            </w:pPr>
            <w:r w:rsidRPr="00145C47">
              <w:rPr>
                <w:b w:val="0"/>
                <w:sz w:val="26"/>
                <w:szCs w:val="26"/>
              </w:rPr>
              <w:t>Đoàn TN</w:t>
            </w:r>
          </w:p>
        </w:tc>
      </w:tr>
      <w:tr w:rsidR="008C0EBE" w:rsidRPr="00145C47" w:rsidTr="007F3B95">
        <w:tc>
          <w:tcPr>
            <w:tcW w:w="363" w:type="dxa"/>
            <w:tcBorders>
              <w:bottom w:val="single" w:sz="4" w:space="0" w:color="auto"/>
            </w:tcBorders>
            <w:vAlign w:val="center"/>
          </w:tcPr>
          <w:p w:rsidR="008C0EBE" w:rsidRDefault="009661BD" w:rsidP="00E90364">
            <w:pPr>
              <w:ind w:left="-108" w:right="-108"/>
              <w:jc w:val="center"/>
              <w:rPr>
                <w:b w:val="0"/>
                <w:sz w:val="26"/>
                <w:szCs w:val="26"/>
              </w:rPr>
            </w:pPr>
            <w:r>
              <w:rPr>
                <w:b w:val="0"/>
                <w:sz w:val="26"/>
                <w:szCs w:val="26"/>
              </w:rPr>
              <w:t>3</w:t>
            </w:r>
          </w:p>
        </w:tc>
        <w:tc>
          <w:tcPr>
            <w:tcW w:w="1182" w:type="dxa"/>
            <w:vMerge/>
            <w:vAlign w:val="center"/>
          </w:tcPr>
          <w:p w:rsidR="008C0EBE" w:rsidRPr="00145C47" w:rsidRDefault="008C0EBE" w:rsidP="008C0EBE">
            <w:pPr>
              <w:tabs>
                <w:tab w:val="left" w:pos="360"/>
                <w:tab w:val="left" w:pos="540"/>
              </w:tabs>
              <w:jc w:val="center"/>
              <w:rPr>
                <w:b w:val="0"/>
                <w:sz w:val="26"/>
                <w:szCs w:val="26"/>
              </w:rPr>
            </w:pPr>
          </w:p>
        </w:tc>
        <w:tc>
          <w:tcPr>
            <w:tcW w:w="7023" w:type="dxa"/>
            <w:tcBorders>
              <w:bottom w:val="single" w:sz="4" w:space="0" w:color="auto"/>
            </w:tcBorders>
            <w:vAlign w:val="center"/>
          </w:tcPr>
          <w:p w:rsidR="008C0EBE" w:rsidRPr="00145C47" w:rsidRDefault="008C0EBE" w:rsidP="00257881">
            <w:pPr>
              <w:numPr>
                <w:ilvl w:val="0"/>
                <w:numId w:val="4"/>
              </w:numPr>
              <w:ind w:left="162" w:hanging="180"/>
              <w:jc w:val="both"/>
              <w:rPr>
                <w:b w:val="0"/>
                <w:sz w:val="26"/>
                <w:szCs w:val="26"/>
              </w:rPr>
            </w:pPr>
            <w:r w:rsidRPr="00145C47">
              <w:rPr>
                <w:b w:val="0"/>
                <w:sz w:val="26"/>
                <w:szCs w:val="26"/>
              </w:rPr>
              <w:t>Triển khai kế hoạch “Ngày hội chào đón học sinh khối 10”</w:t>
            </w:r>
          </w:p>
        </w:tc>
        <w:tc>
          <w:tcPr>
            <w:tcW w:w="2610" w:type="dxa"/>
            <w:vMerge/>
            <w:vAlign w:val="center"/>
          </w:tcPr>
          <w:p w:rsidR="008C0EBE" w:rsidRPr="00145C47" w:rsidRDefault="008C0EBE" w:rsidP="00E90364">
            <w:pPr>
              <w:ind w:left="-18" w:right="-198"/>
              <w:jc w:val="center"/>
              <w:rPr>
                <w:b w:val="0"/>
                <w:sz w:val="26"/>
                <w:szCs w:val="26"/>
              </w:rPr>
            </w:pPr>
          </w:p>
        </w:tc>
      </w:tr>
      <w:tr w:rsidR="008C0EBE" w:rsidRPr="00145C47" w:rsidTr="007F3B95">
        <w:tc>
          <w:tcPr>
            <w:tcW w:w="363" w:type="dxa"/>
            <w:tcBorders>
              <w:bottom w:val="single" w:sz="4" w:space="0" w:color="auto"/>
            </w:tcBorders>
            <w:vAlign w:val="center"/>
          </w:tcPr>
          <w:p w:rsidR="008C0EBE" w:rsidRDefault="009661BD" w:rsidP="00E90364">
            <w:pPr>
              <w:ind w:left="-108" w:right="-108"/>
              <w:jc w:val="center"/>
              <w:rPr>
                <w:b w:val="0"/>
                <w:sz w:val="26"/>
                <w:szCs w:val="26"/>
              </w:rPr>
            </w:pPr>
            <w:r>
              <w:rPr>
                <w:b w:val="0"/>
                <w:sz w:val="26"/>
                <w:szCs w:val="26"/>
              </w:rPr>
              <w:t>4</w:t>
            </w:r>
          </w:p>
        </w:tc>
        <w:tc>
          <w:tcPr>
            <w:tcW w:w="1182" w:type="dxa"/>
            <w:vMerge/>
            <w:vAlign w:val="center"/>
          </w:tcPr>
          <w:p w:rsidR="008C0EBE" w:rsidRPr="00145C47" w:rsidRDefault="008C0EBE" w:rsidP="008C0EBE">
            <w:pPr>
              <w:tabs>
                <w:tab w:val="left" w:pos="360"/>
                <w:tab w:val="left" w:pos="540"/>
              </w:tabs>
              <w:jc w:val="center"/>
              <w:rPr>
                <w:b w:val="0"/>
                <w:sz w:val="26"/>
                <w:szCs w:val="26"/>
              </w:rPr>
            </w:pPr>
          </w:p>
        </w:tc>
        <w:tc>
          <w:tcPr>
            <w:tcW w:w="7023" w:type="dxa"/>
            <w:tcBorders>
              <w:bottom w:val="single" w:sz="4" w:space="0" w:color="auto"/>
            </w:tcBorders>
            <w:vAlign w:val="center"/>
          </w:tcPr>
          <w:p w:rsidR="008C0EBE" w:rsidRPr="00510C8E" w:rsidRDefault="008C0EBE" w:rsidP="00510C8E">
            <w:pPr>
              <w:numPr>
                <w:ilvl w:val="0"/>
                <w:numId w:val="4"/>
              </w:numPr>
              <w:ind w:left="162" w:right="-108" w:hanging="180"/>
              <w:rPr>
                <w:b w:val="0"/>
                <w:sz w:val="26"/>
                <w:szCs w:val="26"/>
              </w:rPr>
            </w:pPr>
            <w:r w:rsidRPr="00145C47">
              <w:rPr>
                <w:b w:val="0"/>
                <w:sz w:val="26"/>
                <w:szCs w:val="26"/>
              </w:rPr>
              <w:t xml:space="preserve">Triển khai việc tìm kiếm ứng cử viên Ban chấp hành năm học 2015 – 2016 cho học sinh </w:t>
            </w:r>
            <w:r>
              <w:rPr>
                <w:b w:val="0"/>
                <w:sz w:val="26"/>
                <w:szCs w:val="26"/>
              </w:rPr>
              <w:t>3 khối</w:t>
            </w:r>
            <w:r w:rsidRPr="00145C47">
              <w:rPr>
                <w:b w:val="0"/>
                <w:sz w:val="26"/>
                <w:szCs w:val="26"/>
              </w:rPr>
              <w:t>.</w:t>
            </w:r>
          </w:p>
        </w:tc>
        <w:tc>
          <w:tcPr>
            <w:tcW w:w="2610" w:type="dxa"/>
            <w:vMerge/>
            <w:vAlign w:val="center"/>
          </w:tcPr>
          <w:p w:rsidR="008C0EBE" w:rsidRPr="00145C47" w:rsidRDefault="008C0EBE" w:rsidP="00E90364">
            <w:pPr>
              <w:ind w:left="-18" w:right="-198"/>
              <w:jc w:val="center"/>
              <w:rPr>
                <w:b w:val="0"/>
                <w:sz w:val="26"/>
                <w:szCs w:val="26"/>
              </w:rPr>
            </w:pPr>
          </w:p>
        </w:tc>
      </w:tr>
      <w:tr w:rsidR="00257881" w:rsidRPr="00145C47" w:rsidTr="007F3B95">
        <w:trPr>
          <w:trHeight w:val="562"/>
        </w:trPr>
        <w:tc>
          <w:tcPr>
            <w:tcW w:w="363" w:type="dxa"/>
            <w:vAlign w:val="center"/>
          </w:tcPr>
          <w:p w:rsidR="00257881" w:rsidRPr="00145C47" w:rsidRDefault="009661BD" w:rsidP="00E90364">
            <w:pPr>
              <w:ind w:left="-108" w:right="-108"/>
              <w:jc w:val="center"/>
              <w:rPr>
                <w:b w:val="0"/>
                <w:sz w:val="26"/>
                <w:szCs w:val="26"/>
              </w:rPr>
            </w:pPr>
            <w:r>
              <w:rPr>
                <w:b w:val="0"/>
                <w:sz w:val="26"/>
                <w:szCs w:val="26"/>
              </w:rPr>
              <w:t>5</w:t>
            </w:r>
          </w:p>
        </w:tc>
        <w:tc>
          <w:tcPr>
            <w:tcW w:w="1182" w:type="dxa"/>
            <w:vMerge w:val="restart"/>
            <w:vAlign w:val="center"/>
          </w:tcPr>
          <w:p w:rsidR="00257881" w:rsidRPr="00145C47" w:rsidRDefault="0024582B" w:rsidP="008C0EBE">
            <w:pPr>
              <w:tabs>
                <w:tab w:val="left" w:pos="360"/>
                <w:tab w:val="left" w:pos="540"/>
              </w:tabs>
              <w:jc w:val="center"/>
              <w:rPr>
                <w:b w:val="0"/>
                <w:sz w:val="26"/>
                <w:szCs w:val="26"/>
              </w:rPr>
            </w:pPr>
            <w:r>
              <w:rPr>
                <w:b w:val="0"/>
                <w:sz w:val="26"/>
                <w:szCs w:val="26"/>
              </w:rPr>
              <w:t>04</w:t>
            </w:r>
            <w:r w:rsidR="00257881" w:rsidRPr="00145C47">
              <w:rPr>
                <w:b w:val="0"/>
                <w:sz w:val="26"/>
                <w:szCs w:val="26"/>
              </w:rPr>
              <w:t>/8</w:t>
            </w:r>
          </w:p>
        </w:tc>
        <w:tc>
          <w:tcPr>
            <w:tcW w:w="7023" w:type="dxa"/>
            <w:vAlign w:val="center"/>
          </w:tcPr>
          <w:p w:rsidR="00257881" w:rsidRPr="00145C47" w:rsidRDefault="00257881" w:rsidP="0024582B">
            <w:pPr>
              <w:numPr>
                <w:ilvl w:val="0"/>
                <w:numId w:val="4"/>
              </w:numPr>
              <w:ind w:left="162" w:hanging="180"/>
              <w:rPr>
                <w:b w:val="0"/>
                <w:sz w:val="26"/>
                <w:szCs w:val="26"/>
              </w:rPr>
            </w:pPr>
            <w:r w:rsidRPr="00145C47">
              <w:rPr>
                <w:b w:val="0"/>
                <w:sz w:val="26"/>
                <w:szCs w:val="26"/>
              </w:rPr>
              <w:t xml:space="preserve">CB, GV –NV bắt đầu </w:t>
            </w:r>
            <w:r w:rsidR="0024582B">
              <w:rPr>
                <w:b w:val="0"/>
                <w:sz w:val="26"/>
                <w:szCs w:val="26"/>
              </w:rPr>
              <w:t xml:space="preserve">đăng ký khám sức khoẻ </w:t>
            </w:r>
            <w:proofErr w:type="gramStart"/>
            <w:r w:rsidR="0024582B">
              <w:rPr>
                <w:b w:val="0"/>
                <w:sz w:val="26"/>
                <w:szCs w:val="26"/>
              </w:rPr>
              <w:t>NH  2016</w:t>
            </w:r>
            <w:proofErr w:type="gramEnd"/>
            <w:r w:rsidRPr="00145C47">
              <w:rPr>
                <w:b w:val="0"/>
                <w:sz w:val="26"/>
                <w:szCs w:val="26"/>
              </w:rPr>
              <w:t>-201</w:t>
            </w:r>
            <w:r w:rsidR="0024582B">
              <w:rPr>
                <w:b w:val="0"/>
                <w:sz w:val="26"/>
                <w:szCs w:val="26"/>
              </w:rPr>
              <w:t>7.</w:t>
            </w:r>
          </w:p>
        </w:tc>
        <w:tc>
          <w:tcPr>
            <w:tcW w:w="2610" w:type="dxa"/>
            <w:vAlign w:val="center"/>
          </w:tcPr>
          <w:p w:rsidR="00257881" w:rsidRPr="00145C47" w:rsidRDefault="00257881" w:rsidP="00E90364">
            <w:pPr>
              <w:ind w:left="-18" w:right="-198"/>
              <w:jc w:val="center"/>
              <w:rPr>
                <w:b w:val="0"/>
                <w:sz w:val="26"/>
                <w:szCs w:val="26"/>
              </w:rPr>
            </w:pPr>
            <w:r w:rsidRPr="00145C47">
              <w:rPr>
                <w:b w:val="0"/>
                <w:sz w:val="26"/>
                <w:szCs w:val="26"/>
              </w:rPr>
              <w:t>Công đoàn</w:t>
            </w:r>
          </w:p>
        </w:tc>
      </w:tr>
      <w:tr w:rsidR="00257881" w:rsidRPr="00145C47" w:rsidTr="007F3B95">
        <w:trPr>
          <w:trHeight w:val="562"/>
        </w:trPr>
        <w:tc>
          <w:tcPr>
            <w:tcW w:w="363" w:type="dxa"/>
            <w:vAlign w:val="center"/>
          </w:tcPr>
          <w:p w:rsidR="00257881" w:rsidRPr="00145C47" w:rsidRDefault="009661BD" w:rsidP="00E90364">
            <w:pPr>
              <w:ind w:left="-108" w:right="-108"/>
              <w:jc w:val="center"/>
              <w:rPr>
                <w:b w:val="0"/>
                <w:sz w:val="26"/>
                <w:szCs w:val="26"/>
              </w:rPr>
            </w:pPr>
            <w:r>
              <w:rPr>
                <w:b w:val="0"/>
                <w:sz w:val="26"/>
                <w:szCs w:val="26"/>
              </w:rPr>
              <w:t>6</w:t>
            </w:r>
          </w:p>
        </w:tc>
        <w:tc>
          <w:tcPr>
            <w:tcW w:w="1182" w:type="dxa"/>
            <w:vMerge/>
            <w:vAlign w:val="center"/>
          </w:tcPr>
          <w:p w:rsidR="00257881" w:rsidRPr="00145C47" w:rsidRDefault="00257881" w:rsidP="008C0EBE">
            <w:pPr>
              <w:tabs>
                <w:tab w:val="left" w:pos="360"/>
                <w:tab w:val="left" w:pos="540"/>
              </w:tabs>
              <w:jc w:val="center"/>
              <w:rPr>
                <w:b w:val="0"/>
                <w:sz w:val="26"/>
                <w:szCs w:val="26"/>
              </w:rPr>
            </w:pPr>
          </w:p>
        </w:tc>
        <w:tc>
          <w:tcPr>
            <w:tcW w:w="7023" w:type="dxa"/>
            <w:vAlign w:val="center"/>
          </w:tcPr>
          <w:p w:rsidR="00257881" w:rsidRPr="00145C47" w:rsidRDefault="00257881" w:rsidP="00257881">
            <w:pPr>
              <w:numPr>
                <w:ilvl w:val="0"/>
                <w:numId w:val="4"/>
              </w:numPr>
              <w:ind w:left="162" w:hanging="180"/>
              <w:rPr>
                <w:b w:val="0"/>
                <w:sz w:val="26"/>
                <w:szCs w:val="26"/>
              </w:rPr>
            </w:pPr>
            <w:r w:rsidRPr="00145C47">
              <w:rPr>
                <w:b w:val="0"/>
                <w:sz w:val="26"/>
                <w:szCs w:val="26"/>
              </w:rPr>
              <w:t>Xây dựng lại quy chế chi tiêu nội bộ và nộp cho ban giám hiệu.</w:t>
            </w:r>
          </w:p>
        </w:tc>
        <w:tc>
          <w:tcPr>
            <w:tcW w:w="2610" w:type="dxa"/>
            <w:vAlign w:val="center"/>
          </w:tcPr>
          <w:p w:rsidR="00257881" w:rsidRPr="00145C47" w:rsidRDefault="00257881" w:rsidP="00E90364">
            <w:pPr>
              <w:ind w:left="-18" w:right="-198"/>
              <w:jc w:val="center"/>
              <w:rPr>
                <w:b w:val="0"/>
                <w:sz w:val="26"/>
                <w:szCs w:val="26"/>
              </w:rPr>
            </w:pPr>
            <w:r w:rsidRPr="00145C47">
              <w:rPr>
                <w:b w:val="0"/>
                <w:sz w:val="26"/>
                <w:szCs w:val="26"/>
              </w:rPr>
              <w:t>Cô Quỳnh</w:t>
            </w:r>
          </w:p>
        </w:tc>
      </w:tr>
      <w:tr w:rsidR="00257881" w:rsidRPr="00145C47" w:rsidTr="007F3B95">
        <w:tc>
          <w:tcPr>
            <w:tcW w:w="363" w:type="dxa"/>
            <w:tcBorders>
              <w:bottom w:val="single" w:sz="4" w:space="0" w:color="auto"/>
            </w:tcBorders>
            <w:vAlign w:val="center"/>
          </w:tcPr>
          <w:p w:rsidR="00257881" w:rsidRPr="00145C47" w:rsidRDefault="009661BD" w:rsidP="00E90364">
            <w:pPr>
              <w:ind w:left="-108" w:right="-108"/>
              <w:jc w:val="center"/>
              <w:rPr>
                <w:b w:val="0"/>
                <w:sz w:val="26"/>
                <w:szCs w:val="26"/>
              </w:rPr>
            </w:pPr>
            <w:r>
              <w:rPr>
                <w:b w:val="0"/>
                <w:sz w:val="26"/>
                <w:szCs w:val="26"/>
              </w:rPr>
              <w:t>7</w:t>
            </w:r>
          </w:p>
        </w:tc>
        <w:tc>
          <w:tcPr>
            <w:tcW w:w="1182" w:type="dxa"/>
            <w:vAlign w:val="center"/>
          </w:tcPr>
          <w:p w:rsidR="00257881" w:rsidRPr="00145C47" w:rsidRDefault="0024582B" w:rsidP="008C0EBE">
            <w:pPr>
              <w:tabs>
                <w:tab w:val="left" w:pos="360"/>
                <w:tab w:val="left" w:pos="540"/>
              </w:tabs>
              <w:jc w:val="center"/>
              <w:rPr>
                <w:b w:val="0"/>
                <w:sz w:val="26"/>
                <w:szCs w:val="26"/>
              </w:rPr>
            </w:pPr>
            <w:r>
              <w:rPr>
                <w:b w:val="0"/>
                <w:sz w:val="26"/>
                <w:szCs w:val="26"/>
              </w:rPr>
              <w:t>06</w:t>
            </w:r>
            <w:r w:rsidR="00257881" w:rsidRPr="00145C47">
              <w:rPr>
                <w:b w:val="0"/>
                <w:sz w:val="26"/>
                <w:szCs w:val="26"/>
              </w:rPr>
              <w:t>/8</w:t>
            </w:r>
          </w:p>
        </w:tc>
        <w:tc>
          <w:tcPr>
            <w:tcW w:w="7023" w:type="dxa"/>
            <w:tcBorders>
              <w:bottom w:val="single" w:sz="4" w:space="0" w:color="auto"/>
            </w:tcBorders>
            <w:vAlign w:val="center"/>
          </w:tcPr>
          <w:p w:rsidR="00257881" w:rsidRPr="0024582B" w:rsidRDefault="00257881" w:rsidP="0024582B">
            <w:pPr>
              <w:numPr>
                <w:ilvl w:val="0"/>
                <w:numId w:val="4"/>
              </w:numPr>
              <w:ind w:left="162" w:hanging="180"/>
              <w:rPr>
                <w:b w:val="0"/>
                <w:sz w:val="26"/>
                <w:szCs w:val="26"/>
              </w:rPr>
            </w:pPr>
            <w:r w:rsidRPr="00145C47">
              <w:rPr>
                <w:b w:val="0"/>
                <w:sz w:val="26"/>
                <w:szCs w:val="26"/>
              </w:rPr>
              <w:t xml:space="preserve">Nộp danh sách học sinh dự thi học sinh giỏi khối 10 các môn Toán, Lý, hóa, Văn,  Anh qua địa chỉ mail: </w:t>
            </w:r>
            <w:hyperlink r:id="rId9" w:history="1">
              <w:r w:rsidRPr="00145C47">
                <w:rPr>
                  <w:rStyle w:val="Hyperlink"/>
                  <w:color w:val="auto"/>
                  <w:sz w:val="26"/>
                  <w:szCs w:val="26"/>
                </w:rPr>
                <w:t>hungrossi28@gmail.com</w:t>
              </w:r>
            </w:hyperlink>
          </w:p>
        </w:tc>
        <w:tc>
          <w:tcPr>
            <w:tcW w:w="2610" w:type="dxa"/>
            <w:vAlign w:val="center"/>
          </w:tcPr>
          <w:p w:rsidR="00257881" w:rsidRPr="00145C47" w:rsidRDefault="00257881" w:rsidP="00E90364">
            <w:pPr>
              <w:ind w:left="-18" w:right="-198"/>
              <w:jc w:val="center"/>
              <w:rPr>
                <w:b w:val="0"/>
                <w:sz w:val="26"/>
                <w:szCs w:val="26"/>
              </w:rPr>
            </w:pPr>
            <w:r w:rsidRPr="00145C47">
              <w:rPr>
                <w:b w:val="0"/>
                <w:sz w:val="26"/>
                <w:szCs w:val="26"/>
              </w:rPr>
              <w:t>Tổ trưởng</w:t>
            </w:r>
          </w:p>
        </w:tc>
      </w:tr>
      <w:tr w:rsidR="00257881" w:rsidRPr="00145C47" w:rsidTr="007F3B95">
        <w:tc>
          <w:tcPr>
            <w:tcW w:w="363" w:type="dxa"/>
            <w:tcBorders>
              <w:bottom w:val="single" w:sz="4" w:space="0" w:color="auto"/>
            </w:tcBorders>
            <w:vAlign w:val="center"/>
          </w:tcPr>
          <w:p w:rsidR="00257881" w:rsidRDefault="009661BD" w:rsidP="00E90364">
            <w:pPr>
              <w:ind w:left="-108" w:right="-108"/>
              <w:jc w:val="center"/>
              <w:rPr>
                <w:b w:val="0"/>
                <w:sz w:val="26"/>
                <w:szCs w:val="26"/>
              </w:rPr>
            </w:pPr>
            <w:r>
              <w:rPr>
                <w:b w:val="0"/>
                <w:sz w:val="26"/>
                <w:szCs w:val="26"/>
              </w:rPr>
              <w:t>8</w:t>
            </w:r>
          </w:p>
        </w:tc>
        <w:tc>
          <w:tcPr>
            <w:tcW w:w="1182" w:type="dxa"/>
            <w:vAlign w:val="center"/>
          </w:tcPr>
          <w:p w:rsidR="00257881" w:rsidRPr="00145C47" w:rsidRDefault="000E4860" w:rsidP="008C0EBE">
            <w:pPr>
              <w:tabs>
                <w:tab w:val="left" w:pos="360"/>
                <w:tab w:val="left" w:pos="540"/>
              </w:tabs>
              <w:jc w:val="center"/>
              <w:rPr>
                <w:b w:val="0"/>
                <w:sz w:val="26"/>
                <w:szCs w:val="26"/>
              </w:rPr>
            </w:pPr>
            <w:r>
              <w:rPr>
                <w:b w:val="0"/>
                <w:sz w:val="26"/>
                <w:szCs w:val="26"/>
              </w:rPr>
              <w:t>06</w:t>
            </w:r>
            <w:r w:rsidR="00257881">
              <w:rPr>
                <w:b w:val="0"/>
                <w:sz w:val="26"/>
                <w:szCs w:val="26"/>
              </w:rPr>
              <w:t>/8</w:t>
            </w:r>
          </w:p>
        </w:tc>
        <w:tc>
          <w:tcPr>
            <w:tcW w:w="7023" w:type="dxa"/>
            <w:tcBorders>
              <w:bottom w:val="single" w:sz="4" w:space="0" w:color="auto"/>
            </w:tcBorders>
            <w:vAlign w:val="center"/>
          </w:tcPr>
          <w:p w:rsidR="00257881" w:rsidRPr="00145C47" w:rsidRDefault="00257881" w:rsidP="00257881">
            <w:pPr>
              <w:numPr>
                <w:ilvl w:val="0"/>
                <w:numId w:val="4"/>
              </w:numPr>
              <w:ind w:left="162" w:hanging="180"/>
              <w:rPr>
                <w:b w:val="0"/>
                <w:sz w:val="26"/>
                <w:szCs w:val="26"/>
              </w:rPr>
            </w:pPr>
            <w:r w:rsidRPr="00145C47">
              <w:rPr>
                <w:b w:val="0"/>
                <w:sz w:val="26"/>
                <w:szCs w:val="26"/>
              </w:rPr>
              <w:t>Nộp kế hoạch nhập điểm HKI</w:t>
            </w:r>
          </w:p>
        </w:tc>
        <w:tc>
          <w:tcPr>
            <w:tcW w:w="2610" w:type="dxa"/>
            <w:vAlign w:val="center"/>
          </w:tcPr>
          <w:p w:rsidR="00257881" w:rsidRPr="00145C47" w:rsidRDefault="00257881" w:rsidP="00E90364">
            <w:pPr>
              <w:ind w:left="-18" w:right="-198"/>
              <w:jc w:val="center"/>
              <w:rPr>
                <w:b w:val="0"/>
                <w:sz w:val="26"/>
                <w:szCs w:val="26"/>
              </w:rPr>
            </w:pPr>
            <w:r w:rsidRPr="00145C47">
              <w:rPr>
                <w:b w:val="0"/>
                <w:sz w:val="26"/>
                <w:szCs w:val="26"/>
              </w:rPr>
              <w:t>Tổ trưởng</w:t>
            </w:r>
          </w:p>
        </w:tc>
      </w:tr>
      <w:tr w:rsidR="000E4860" w:rsidRPr="00145C47" w:rsidTr="007F3B95">
        <w:tc>
          <w:tcPr>
            <w:tcW w:w="363" w:type="dxa"/>
            <w:tcBorders>
              <w:bottom w:val="single" w:sz="4" w:space="0" w:color="auto"/>
            </w:tcBorders>
            <w:vAlign w:val="center"/>
          </w:tcPr>
          <w:p w:rsidR="000E4860" w:rsidRDefault="009661BD" w:rsidP="00E90364">
            <w:pPr>
              <w:ind w:left="-108" w:right="-108"/>
              <w:jc w:val="center"/>
              <w:rPr>
                <w:b w:val="0"/>
                <w:sz w:val="26"/>
                <w:szCs w:val="26"/>
              </w:rPr>
            </w:pPr>
            <w:r>
              <w:rPr>
                <w:b w:val="0"/>
                <w:sz w:val="26"/>
                <w:szCs w:val="26"/>
              </w:rPr>
              <w:t>9</w:t>
            </w:r>
          </w:p>
        </w:tc>
        <w:tc>
          <w:tcPr>
            <w:tcW w:w="1182" w:type="dxa"/>
            <w:vAlign w:val="center"/>
          </w:tcPr>
          <w:p w:rsidR="000E4860" w:rsidRDefault="009518D8" w:rsidP="008C0EBE">
            <w:pPr>
              <w:tabs>
                <w:tab w:val="left" w:pos="360"/>
                <w:tab w:val="left" w:pos="540"/>
              </w:tabs>
              <w:jc w:val="center"/>
              <w:rPr>
                <w:b w:val="0"/>
                <w:sz w:val="26"/>
                <w:szCs w:val="26"/>
              </w:rPr>
            </w:pPr>
            <w:r>
              <w:rPr>
                <w:b w:val="0"/>
                <w:sz w:val="26"/>
                <w:szCs w:val="26"/>
              </w:rPr>
              <w:t>06/8</w:t>
            </w:r>
          </w:p>
        </w:tc>
        <w:tc>
          <w:tcPr>
            <w:tcW w:w="7023" w:type="dxa"/>
            <w:tcBorders>
              <w:bottom w:val="single" w:sz="4" w:space="0" w:color="auto"/>
            </w:tcBorders>
            <w:vAlign w:val="center"/>
          </w:tcPr>
          <w:p w:rsidR="000E4860" w:rsidRPr="00145C47" w:rsidRDefault="000E4860" w:rsidP="00257881">
            <w:pPr>
              <w:numPr>
                <w:ilvl w:val="0"/>
                <w:numId w:val="4"/>
              </w:numPr>
              <w:ind w:left="162" w:hanging="180"/>
              <w:rPr>
                <w:b w:val="0"/>
                <w:sz w:val="26"/>
                <w:szCs w:val="26"/>
              </w:rPr>
            </w:pPr>
            <w:r w:rsidRPr="00145C47">
              <w:rPr>
                <w:b w:val="0"/>
                <w:sz w:val="26"/>
                <w:szCs w:val="26"/>
              </w:rPr>
              <w:t>Đoàn TN cho HS đăng ký tiết mục văn nghệ để phục v</w:t>
            </w:r>
            <w:r>
              <w:rPr>
                <w:b w:val="0"/>
                <w:sz w:val="26"/>
                <w:szCs w:val="26"/>
              </w:rPr>
              <w:t>ụ cho Lễ khai giảng nam học 2016</w:t>
            </w:r>
            <w:r w:rsidRPr="00145C47">
              <w:rPr>
                <w:b w:val="0"/>
                <w:sz w:val="26"/>
                <w:szCs w:val="26"/>
              </w:rPr>
              <w:t>-201</w:t>
            </w:r>
            <w:r>
              <w:rPr>
                <w:b w:val="0"/>
                <w:sz w:val="26"/>
                <w:szCs w:val="26"/>
              </w:rPr>
              <w:t>7.</w:t>
            </w:r>
          </w:p>
        </w:tc>
        <w:tc>
          <w:tcPr>
            <w:tcW w:w="2610" w:type="dxa"/>
            <w:vAlign w:val="center"/>
          </w:tcPr>
          <w:p w:rsidR="000E4860" w:rsidRPr="00145C47" w:rsidRDefault="000E4860" w:rsidP="00E90364">
            <w:pPr>
              <w:ind w:left="-18" w:right="-198"/>
              <w:jc w:val="center"/>
              <w:rPr>
                <w:b w:val="0"/>
                <w:sz w:val="26"/>
                <w:szCs w:val="26"/>
              </w:rPr>
            </w:pPr>
            <w:r w:rsidRPr="00145C47">
              <w:rPr>
                <w:b w:val="0"/>
                <w:sz w:val="26"/>
                <w:szCs w:val="26"/>
              </w:rPr>
              <w:t>Đoàn TN</w:t>
            </w:r>
          </w:p>
        </w:tc>
      </w:tr>
      <w:tr w:rsidR="00D75C6F" w:rsidRPr="00145C47" w:rsidTr="007F3B95">
        <w:tc>
          <w:tcPr>
            <w:tcW w:w="363" w:type="dxa"/>
            <w:tcBorders>
              <w:bottom w:val="single" w:sz="4" w:space="0" w:color="auto"/>
            </w:tcBorders>
            <w:vAlign w:val="center"/>
          </w:tcPr>
          <w:p w:rsidR="00D75C6F" w:rsidRPr="00145C47" w:rsidRDefault="00D75C6F" w:rsidP="00E90364">
            <w:pPr>
              <w:ind w:left="-108" w:right="-108"/>
              <w:jc w:val="center"/>
              <w:rPr>
                <w:b w:val="0"/>
                <w:sz w:val="26"/>
                <w:szCs w:val="26"/>
              </w:rPr>
            </w:pPr>
            <w:r>
              <w:rPr>
                <w:b w:val="0"/>
                <w:sz w:val="26"/>
                <w:szCs w:val="26"/>
              </w:rPr>
              <w:t>10</w:t>
            </w:r>
          </w:p>
        </w:tc>
        <w:tc>
          <w:tcPr>
            <w:tcW w:w="1182" w:type="dxa"/>
            <w:vMerge w:val="restart"/>
            <w:vAlign w:val="center"/>
          </w:tcPr>
          <w:p w:rsidR="00D75C6F" w:rsidRPr="00145C47" w:rsidRDefault="00D75C6F" w:rsidP="008C0EBE">
            <w:pPr>
              <w:tabs>
                <w:tab w:val="left" w:pos="360"/>
                <w:tab w:val="left" w:pos="540"/>
              </w:tabs>
              <w:jc w:val="center"/>
              <w:rPr>
                <w:b w:val="0"/>
                <w:sz w:val="26"/>
                <w:szCs w:val="26"/>
              </w:rPr>
            </w:pPr>
            <w:r>
              <w:rPr>
                <w:b w:val="0"/>
                <w:sz w:val="26"/>
                <w:szCs w:val="26"/>
              </w:rPr>
              <w:t xml:space="preserve">Trong </w:t>
            </w:r>
            <w:r>
              <w:rPr>
                <w:b w:val="0"/>
                <w:sz w:val="26"/>
                <w:szCs w:val="26"/>
              </w:rPr>
              <w:lastRenderedPageBreak/>
              <w:t>tuần</w:t>
            </w:r>
          </w:p>
        </w:tc>
        <w:tc>
          <w:tcPr>
            <w:tcW w:w="7023" w:type="dxa"/>
            <w:tcBorders>
              <w:bottom w:val="single" w:sz="4" w:space="0" w:color="auto"/>
            </w:tcBorders>
            <w:vAlign w:val="center"/>
          </w:tcPr>
          <w:p w:rsidR="00D75C6F" w:rsidRPr="00145C47" w:rsidRDefault="00D75C6F" w:rsidP="00257881">
            <w:pPr>
              <w:numPr>
                <w:ilvl w:val="0"/>
                <w:numId w:val="4"/>
              </w:numPr>
              <w:ind w:left="162" w:right="-108" w:hanging="180"/>
              <w:rPr>
                <w:b w:val="0"/>
                <w:sz w:val="26"/>
                <w:szCs w:val="26"/>
              </w:rPr>
            </w:pPr>
            <w:r w:rsidRPr="00145C47">
              <w:rPr>
                <w:b w:val="0"/>
                <w:sz w:val="26"/>
                <w:szCs w:val="26"/>
              </w:rPr>
              <w:lastRenderedPageBreak/>
              <w:t xml:space="preserve">Giáo viên các lớp dạy thông báo nội dung thi học sinh giỏi khối </w:t>
            </w:r>
            <w:r w:rsidRPr="00145C47">
              <w:rPr>
                <w:b w:val="0"/>
                <w:sz w:val="26"/>
                <w:szCs w:val="26"/>
              </w:rPr>
              <w:lastRenderedPageBreak/>
              <w:t>10 cho học sinh</w:t>
            </w:r>
          </w:p>
        </w:tc>
        <w:tc>
          <w:tcPr>
            <w:tcW w:w="2610" w:type="dxa"/>
            <w:vAlign w:val="center"/>
          </w:tcPr>
          <w:p w:rsidR="00D75C6F" w:rsidRPr="00145C47" w:rsidRDefault="00D75C6F" w:rsidP="00E90364">
            <w:pPr>
              <w:ind w:right="-198"/>
              <w:jc w:val="center"/>
              <w:rPr>
                <w:b w:val="0"/>
                <w:sz w:val="26"/>
                <w:szCs w:val="26"/>
              </w:rPr>
            </w:pPr>
            <w:r w:rsidRPr="00145C47">
              <w:rPr>
                <w:b w:val="0"/>
                <w:sz w:val="26"/>
                <w:szCs w:val="26"/>
              </w:rPr>
              <w:lastRenderedPageBreak/>
              <w:t>Giáo viên bộ môn</w:t>
            </w:r>
          </w:p>
        </w:tc>
      </w:tr>
      <w:tr w:rsidR="00D75C6F" w:rsidRPr="00145C47" w:rsidTr="007F3B95">
        <w:tc>
          <w:tcPr>
            <w:tcW w:w="363" w:type="dxa"/>
            <w:tcBorders>
              <w:bottom w:val="single" w:sz="4" w:space="0" w:color="auto"/>
            </w:tcBorders>
            <w:vAlign w:val="center"/>
          </w:tcPr>
          <w:p w:rsidR="00D75C6F" w:rsidRPr="00145C47" w:rsidRDefault="00D75C6F" w:rsidP="00E90364">
            <w:pPr>
              <w:ind w:left="-108" w:right="-108"/>
              <w:jc w:val="center"/>
              <w:rPr>
                <w:b w:val="0"/>
                <w:sz w:val="26"/>
                <w:szCs w:val="26"/>
              </w:rPr>
            </w:pPr>
            <w:r>
              <w:rPr>
                <w:b w:val="0"/>
                <w:sz w:val="26"/>
                <w:szCs w:val="26"/>
              </w:rPr>
              <w:lastRenderedPageBreak/>
              <w:t>11</w:t>
            </w:r>
          </w:p>
        </w:tc>
        <w:tc>
          <w:tcPr>
            <w:tcW w:w="1182" w:type="dxa"/>
            <w:vMerge/>
            <w:vAlign w:val="center"/>
          </w:tcPr>
          <w:p w:rsidR="00D75C6F" w:rsidRPr="00145C47" w:rsidRDefault="00D75C6F" w:rsidP="008C0EBE">
            <w:pPr>
              <w:tabs>
                <w:tab w:val="left" w:pos="360"/>
                <w:tab w:val="left" w:pos="540"/>
              </w:tabs>
              <w:jc w:val="center"/>
              <w:rPr>
                <w:b w:val="0"/>
                <w:sz w:val="26"/>
                <w:szCs w:val="26"/>
              </w:rPr>
            </w:pPr>
          </w:p>
        </w:tc>
        <w:tc>
          <w:tcPr>
            <w:tcW w:w="7023" w:type="dxa"/>
            <w:tcBorders>
              <w:bottom w:val="single" w:sz="4" w:space="0" w:color="auto"/>
            </w:tcBorders>
            <w:vAlign w:val="center"/>
          </w:tcPr>
          <w:p w:rsidR="00D75C6F" w:rsidRPr="00145C47" w:rsidRDefault="00D75C6F" w:rsidP="00257881">
            <w:pPr>
              <w:numPr>
                <w:ilvl w:val="0"/>
                <w:numId w:val="4"/>
              </w:numPr>
              <w:ind w:left="162" w:right="-108" w:hanging="180"/>
              <w:rPr>
                <w:b w:val="0"/>
                <w:sz w:val="26"/>
                <w:szCs w:val="26"/>
              </w:rPr>
            </w:pPr>
            <w:r w:rsidRPr="00145C47">
              <w:rPr>
                <w:b w:val="0"/>
                <w:sz w:val="26"/>
                <w:szCs w:val="26"/>
              </w:rPr>
              <w:t>Ban giám hiệu duyệt kế hoạch của các tổ chuyên môn.</w:t>
            </w:r>
          </w:p>
        </w:tc>
        <w:tc>
          <w:tcPr>
            <w:tcW w:w="2610" w:type="dxa"/>
            <w:vAlign w:val="center"/>
          </w:tcPr>
          <w:p w:rsidR="00D75C6F" w:rsidRPr="00145C47" w:rsidRDefault="00D75C6F" w:rsidP="00E90364">
            <w:pPr>
              <w:ind w:right="-198"/>
              <w:jc w:val="center"/>
              <w:rPr>
                <w:b w:val="0"/>
                <w:sz w:val="26"/>
                <w:szCs w:val="26"/>
              </w:rPr>
            </w:pPr>
            <w:r w:rsidRPr="00145C47">
              <w:rPr>
                <w:b w:val="0"/>
                <w:sz w:val="26"/>
                <w:szCs w:val="26"/>
              </w:rPr>
              <w:t>Ban giám hiệu</w:t>
            </w:r>
          </w:p>
        </w:tc>
      </w:tr>
      <w:tr w:rsidR="00D75C6F" w:rsidRPr="00145C47" w:rsidTr="007F3B95">
        <w:tc>
          <w:tcPr>
            <w:tcW w:w="363" w:type="dxa"/>
            <w:tcBorders>
              <w:bottom w:val="single" w:sz="4" w:space="0" w:color="auto"/>
            </w:tcBorders>
            <w:vAlign w:val="center"/>
          </w:tcPr>
          <w:p w:rsidR="00D75C6F" w:rsidRPr="00145C47" w:rsidRDefault="00D75C6F" w:rsidP="00E90364">
            <w:pPr>
              <w:ind w:left="-108" w:right="-108"/>
              <w:jc w:val="center"/>
              <w:rPr>
                <w:b w:val="0"/>
                <w:sz w:val="26"/>
                <w:szCs w:val="26"/>
              </w:rPr>
            </w:pPr>
            <w:r>
              <w:rPr>
                <w:b w:val="0"/>
                <w:sz w:val="26"/>
                <w:szCs w:val="26"/>
              </w:rPr>
              <w:t>12</w:t>
            </w:r>
          </w:p>
        </w:tc>
        <w:tc>
          <w:tcPr>
            <w:tcW w:w="1182" w:type="dxa"/>
            <w:vMerge/>
            <w:vAlign w:val="center"/>
          </w:tcPr>
          <w:p w:rsidR="00D75C6F" w:rsidRPr="00145C47" w:rsidRDefault="00D75C6F" w:rsidP="008C0EBE">
            <w:pPr>
              <w:tabs>
                <w:tab w:val="left" w:pos="360"/>
                <w:tab w:val="left" w:pos="540"/>
              </w:tabs>
              <w:jc w:val="center"/>
              <w:rPr>
                <w:b w:val="0"/>
                <w:sz w:val="26"/>
                <w:szCs w:val="26"/>
              </w:rPr>
            </w:pPr>
          </w:p>
        </w:tc>
        <w:tc>
          <w:tcPr>
            <w:tcW w:w="7023" w:type="dxa"/>
            <w:tcBorders>
              <w:bottom w:val="single" w:sz="4" w:space="0" w:color="auto"/>
            </w:tcBorders>
            <w:vAlign w:val="center"/>
          </w:tcPr>
          <w:p w:rsidR="00D75C6F" w:rsidRDefault="00D75C6F" w:rsidP="009661BD">
            <w:pPr>
              <w:tabs>
                <w:tab w:val="left" w:pos="284"/>
              </w:tabs>
              <w:spacing w:line="360" w:lineRule="auto"/>
              <w:jc w:val="both"/>
              <w:rPr>
                <w:b w:val="0"/>
                <w:sz w:val="26"/>
                <w:szCs w:val="26"/>
              </w:rPr>
            </w:pPr>
            <w:r>
              <w:rPr>
                <w:b w:val="0"/>
                <w:sz w:val="26"/>
                <w:szCs w:val="26"/>
              </w:rPr>
              <w:t>-</w:t>
            </w:r>
            <w:r w:rsidRPr="009661BD">
              <w:rPr>
                <w:b w:val="0"/>
                <w:sz w:val="26"/>
                <w:szCs w:val="26"/>
              </w:rPr>
              <w:t>Triển khai Kế hoạch thành lập các câu lạc bộ kỹ năng – năng khiếu: CLB Đội hình cổ động (cheerleading) Trần Văn Giàu, CLB Kịch Trần Văn Giàu</w:t>
            </w:r>
          </w:p>
          <w:p w:rsidR="00D75C6F" w:rsidRPr="009661BD" w:rsidRDefault="00D75C6F" w:rsidP="009661BD">
            <w:pPr>
              <w:tabs>
                <w:tab w:val="left" w:pos="284"/>
              </w:tabs>
              <w:spacing w:line="360" w:lineRule="auto"/>
              <w:jc w:val="both"/>
              <w:rPr>
                <w:b w:val="0"/>
                <w:sz w:val="26"/>
                <w:szCs w:val="26"/>
              </w:rPr>
            </w:pPr>
            <w:r>
              <w:rPr>
                <w:b w:val="0"/>
                <w:sz w:val="26"/>
                <w:szCs w:val="26"/>
              </w:rPr>
              <w:t>-</w:t>
            </w:r>
            <w:r w:rsidRPr="009661BD">
              <w:rPr>
                <w:b w:val="0"/>
                <w:sz w:val="26"/>
                <w:szCs w:val="26"/>
              </w:rPr>
              <w:t>Cuộc thi Tìm kiếm tài năng âm nhạc lần II chuẩn bị cho Lễ Khai giảng năm học 2016 – 2017, Tổ chức Lễ khai giảng năm học 2016 - 2017</w:t>
            </w:r>
          </w:p>
        </w:tc>
        <w:tc>
          <w:tcPr>
            <w:tcW w:w="2610" w:type="dxa"/>
            <w:vAlign w:val="center"/>
          </w:tcPr>
          <w:p w:rsidR="00D75C6F" w:rsidRPr="00145C47" w:rsidRDefault="00D75C6F" w:rsidP="00E90364">
            <w:pPr>
              <w:ind w:right="-198"/>
              <w:jc w:val="center"/>
              <w:rPr>
                <w:b w:val="0"/>
                <w:sz w:val="26"/>
                <w:szCs w:val="26"/>
              </w:rPr>
            </w:pPr>
            <w:r w:rsidRPr="00145C47">
              <w:rPr>
                <w:b w:val="0"/>
                <w:sz w:val="26"/>
                <w:szCs w:val="26"/>
              </w:rPr>
              <w:t>Đoàn TN</w:t>
            </w:r>
          </w:p>
        </w:tc>
      </w:tr>
      <w:tr w:rsidR="00257881" w:rsidRPr="00145C47" w:rsidTr="007F3B95">
        <w:tc>
          <w:tcPr>
            <w:tcW w:w="11178" w:type="dxa"/>
            <w:gridSpan w:val="4"/>
            <w:shd w:val="clear" w:color="auto" w:fill="FFFF00"/>
            <w:vAlign w:val="center"/>
          </w:tcPr>
          <w:p w:rsidR="00257881" w:rsidRPr="00145C47" w:rsidRDefault="000E4860" w:rsidP="008C0EBE">
            <w:pPr>
              <w:ind w:left="252" w:right="-108"/>
              <w:jc w:val="center"/>
              <w:rPr>
                <w:sz w:val="26"/>
                <w:szCs w:val="26"/>
              </w:rPr>
            </w:pPr>
            <w:r>
              <w:rPr>
                <w:sz w:val="26"/>
                <w:szCs w:val="26"/>
              </w:rPr>
              <w:t>TUẦN LỄ TỪ NGÀY 08/08/2016</w:t>
            </w:r>
            <w:r w:rsidR="00257881" w:rsidRPr="00145C47">
              <w:rPr>
                <w:sz w:val="26"/>
                <w:szCs w:val="26"/>
              </w:rPr>
              <w:t xml:space="preserve"> </w:t>
            </w:r>
            <w:r w:rsidR="00257881" w:rsidRPr="00145C47">
              <w:rPr>
                <w:sz w:val="26"/>
                <w:szCs w:val="26"/>
              </w:rPr>
              <w:sym w:font="Wingdings" w:char="F0E0"/>
            </w:r>
            <w:r>
              <w:rPr>
                <w:sz w:val="26"/>
                <w:szCs w:val="26"/>
              </w:rPr>
              <w:t xml:space="preserve"> 14</w:t>
            </w:r>
            <w:r w:rsidR="00257881" w:rsidRPr="00145C47">
              <w:rPr>
                <w:sz w:val="26"/>
                <w:szCs w:val="26"/>
              </w:rPr>
              <w:t>/08/201</w:t>
            </w:r>
            <w:r>
              <w:rPr>
                <w:sz w:val="26"/>
                <w:szCs w:val="26"/>
              </w:rPr>
              <w:t>6</w:t>
            </w:r>
          </w:p>
        </w:tc>
      </w:tr>
      <w:tr w:rsidR="000E4860" w:rsidRPr="00145C47" w:rsidTr="007F3B95">
        <w:trPr>
          <w:trHeight w:val="562"/>
        </w:trPr>
        <w:tc>
          <w:tcPr>
            <w:tcW w:w="363" w:type="dxa"/>
            <w:vAlign w:val="center"/>
          </w:tcPr>
          <w:p w:rsidR="000E4860" w:rsidRDefault="009661BD" w:rsidP="00E90364">
            <w:pPr>
              <w:ind w:left="-108" w:right="-108"/>
              <w:jc w:val="center"/>
              <w:rPr>
                <w:b w:val="0"/>
                <w:sz w:val="26"/>
                <w:szCs w:val="26"/>
              </w:rPr>
            </w:pPr>
            <w:r>
              <w:rPr>
                <w:b w:val="0"/>
                <w:sz w:val="26"/>
                <w:szCs w:val="26"/>
              </w:rPr>
              <w:t>13</w:t>
            </w:r>
          </w:p>
        </w:tc>
        <w:tc>
          <w:tcPr>
            <w:tcW w:w="1182" w:type="dxa"/>
            <w:vAlign w:val="center"/>
          </w:tcPr>
          <w:p w:rsidR="000E4860" w:rsidRDefault="000E4860" w:rsidP="008C0EBE">
            <w:pPr>
              <w:tabs>
                <w:tab w:val="left" w:pos="360"/>
                <w:tab w:val="left" w:pos="540"/>
              </w:tabs>
              <w:jc w:val="center"/>
              <w:rPr>
                <w:b w:val="0"/>
                <w:sz w:val="26"/>
                <w:szCs w:val="26"/>
              </w:rPr>
            </w:pPr>
            <w:r>
              <w:rPr>
                <w:b w:val="0"/>
                <w:sz w:val="26"/>
                <w:szCs w:val="26"/>
              </w:rPr>
              <w:t>08/8</w:t>
            </w:r>
          </w:p>
        </w:tc>
        <w:tc>
          <w:tcPr>
            <w:tcW w:w="7023" w:type="dxa"/>
            <w:vAlign w:val="center"/>
          </w:tcPr>
          <w:p w:rsidR="000E4860" w:rsidRPr="00145C47" w:rsidRDefault="000E4860" w:rsidP="00E90364">
            <w:pPr>
              <w:numPr>
                <w:ilvl w:val="0"/>
                <w:numId w:val="4"/>
              </w:numPr>
              <w:ind w:left="162" w:right="-108" w:hanging="180"/>
              <w:jc w:val="both"/>
              <w:rPr>
                <w:b w:val="0"/>
                <w:sz w:val="26"/>
                <w:szCs w:val="26"/>
              </w:rPr>
            </w:pPr>
            <w:r w:rsidRPr="00145C47">
              <w:rPr>
                <w:b w:val="0"/>
                <w:sz w:val="26"/>
                <w:szCs w:val="26"/>
              </w:rPr>
              <w:t xml:space="preserve">Nộp kế hoạch giảng dạy </w:t>
            </w:r>
            <w:r>
              <w:rPr>
                <w:b w:val="0"/>
                <w:sz w:val="26"/>
                <w:szCs w:val="26"/>
              </w:rPr>
              <w:t xml:space="preserve">3 </w:t>
            </w:r>
            <w:r w:rsidRPr="00145C47">
              <w:rPr>
                <w:b w:val="0"/>
                <w:sz w:val="26"/>
                <w:szCs w:val="26"/>
              </w:rPr>
              <w:t>khối qua địa chỉ mail</w:t>
            </w:r>
          </w:p>
          <w:p w:rsidR="000E4860" w:rsidRPr="00145C47" w:rsidRDefault="000E4860" w:rsidP="00E90364">
            <w:pPr>
              <w:ind w:left="162"/>
              <w:rPr>
                <w:b w:val="0"/>
                <w:sz w:val="26"/>
                <w:szCs w:val="26"/>
              </w:rPr>
            </w:pPr>
            <w:r w:rsidRPr="00145C47">
              <w:rPr>
                <w:rStyle w:val="Hyperlink"/>
                <w:color w:val="auto"/>
                <w:sz w:val="26"/>
                <w:szCs w:val="26"/>
              </w:rPr>
              <w:t>dongxuanvt@yahoo.com</w:t>
            </w:r>
          </w:p>
        </w:tc>
        <w:tc>
          <w:tcPr>
            <w:tcW w:w="2610" w:type="dxa"/>
            <w:vAlign w:val="center"/>
          </w:tcPr>
          <w:p w:rsidR="000E4860" w:rsidRPr="00145C47" w:rsidRDefault="000E4860" w:rsidP="00E90364">
            <w:pPr>
              <w:ind w:left="-18" w:right="-198"/>
              <w:jc w:val="center"/>
              <w:rPr>
                <w:b w:val="0"/>
                <w:sz w:val="26"/>
                <w:szCs w:val="26"/>
              </w:rPr>
            </w:pPr>
            <w:r w:rsidRPr="00145C47">
              <w:rPr>
                <w:b w:val="0"/>
                <w:sz w:val="26"/>
                <w:szCs w:val="26"/>
              </w:rPr>
              <w:t>Tổ trưởng</w:t>
            </w:r>
          </w:p>
        </w:tc>
      </w:tr>
      <w:tr w:rsidR="000E4860" w:rsidRPr="00145C47" w:rsidTr="007F3B95">
        <w:trPr>
          <w:trHeight w:val="562"/>
        </w:trPr>
        <w:tc>
          <w:tcPr>
            <w:tcW w:w="363" w:type="dxa"/>
            <w:vAlign w:val="center"/>
          </w:tcPr>
          <w:p w:rsidR="000E4860" w:rsidRPr="00145C47" w:rsidRDefault="009661BD" w:rsidP="00E90364">
            <w:pPr>
              <w:ind w:left="-108" w:right="-108"/>
              <w:jc w:val="center"/>
              <w:rPr>
                <w:b w:val="0"/>
                <w:sz w:val="26"/>
                <w:szCs w:val="26"/>
              </w:rPr>
            </w:pPr>
            <w:r>
              <w:rPr>
                <w:b w:val="0"/>
                <w:sz w:val="26"/>
                <w:szCs w:val="26"/>
              </w:rPr>
              <w:t>14</w:t>
            </w:r>
          </w:p>
        </w:tc>
        <w:tc>
          <w:tcPr>
            <w:tcW w:w="1182" w:type="dxa"/>
            <w:vAlign w:val="center"/>
          </w:tcPr>
          <w:p w:rsidR="000E4860" w:rsidRPr="00145C47" w:rsidRDefault="000E4860" w:rsidP="008C0EBE">
            <w:pPr>
              <w:jc w:val="center"/>
              <w:rPr>
                <w:b w:val="0"/>
                <w:sz w:val="26"/>
                <w:szCs w:val="26"/>
              </w:rPr>
            </w:pPr>
            <w:r>
              <w:rPr>
                <w:b w:val="0"/>
                <w:sz w:val="26"/>
                <w:szCs w:val="26"/>
              </w:rPr>
              <w:t>08</w:t>
            </w:r>
            <w:r w:rsidRPr="00145C47">
              <w:rPr>
                <w:b w:val="0"/>
                <w:sz w:val="26"/>
                <w:szCs w:val="26"/>
              </w:rPr>
              <w:t>/8</w:t>
            </w:r>
          </w:p>
        </w:tc>
        <w:tc>
          <w:tcPr>
            <w:tcW w:w="7023" w:type="dxa"/>
            <w:vAlign w:val="center"/>
          </w:tcPr>
          <w:p w:rsidR="000E4860" w:rsidRPr="00145C47" w:rsidRDefault="000E4860" w:rsidP="00257881">
            <w:pPr>
              <w:numPr>
                <w:ilvl w:val="0"/>
                <w:numId w:val="4"/>
              </w:numPr>
              <w:ind w:left="162" w:right="-108" w:hanging="180"/>
              <w:rPr>
                <w:b w:val="0"/>
                <w:sz w:val="26"/>
                <w:szCs w:val="26"/>
              </w:rPr>
            </w:pPr>
            <w:r w:rsidRPr="00145C47">
              <w:rPr>
                <w:b w:val="0"/>
                <w:sz w:val="26"/>
                <w:szCs w:val="26"/>
              </w:rPr>
              <w:t>Triển khai kế hoạch nhập điểm đến giáo viên</w:t>
            </w:r>
          </w:p>
        </w:tc>
        <w:tc>
          <w:tcPr>
            <w:tcW w:w="2610" w:type="dxa"/>
            <w:vAlign w:val="center"/>
          </w:tcPr>
          <w:p w:rsidR="000E4860" w:rsidRPr="00145C47" w:rsidRDefault="000E4860" w:rsidP="00E90364">
            <w:pPr>
              <w:ind w:right="-108"/>
              <w:jc w:val="center"/>
              <w:rPr>
                <w:b w:val="0"/>
                <w:sz w:val="26"/>
                <w:szCs w:val="26"/>
              </w:rPr>
            </w:pPr>
            <w:r w:rsidRPr="00145C47">
              <w:rPr>
                <w:b w:val="0"/>
                <w:sz w:val="26"/>
                <w:szCs w:val="26"/>
              </w:rPr>
              <w:t>Cô Xuân</w:t>
            </w:r>
          </w:p>
        </w:tc>
      </w:tr>
      <w:tr w:rsidR="000E4860" w:rsidRPr="00145C47" w:rsidTr="007F3B95">
        <w:trPr>
          <w:trHeight w:val="562"/>
        </w:trPr>
        <w:tc>
          <w:tcPr>
            <w:tcW w:w="363" w:type="dxa"/>
            <w:vAlign w:val="center"/>
          </w:tcPr>
          <w:p w:rsidR="000E4860" w:rsidRPr="00145C47" w:rsidRDefault="009661BD" w:rsidP="00E90364">
            <w:pPr>
              <w:ind w:left="-108" w:right="-108"/>
              <w:jc w:val="center"/>
              <w:rPr>
                <w:b w:val="0"/>
                <w:sz w:val="26"/>
                <w:szCs w:val="26"/>
              </w:rPr>
            </w:pPr>
            <w:r>
              <w:rPr>
                <w:b w:val="0"/>
                <w:sz w:val="26"/>
                <w:szCs w:val="26"/>
              </w:rPr>
              <w:t>15</w:t>
            </w:r>
          </w:p>
        </w:tc>
        <w:tc>
          <w:tcPr>
            <w:tcW w:w="1182" w:type="dxa"/>
            <w:vMerge w:val="restart"/>
            <w:vAlign w:val="center"/>
          </w:tcPr>
          <w:p w:rsidR="000E4860" w:rsidRPr="00145C47" w:rsidRDefault="000E4860" w:rsidP="008C0EBE">
            <w:pPr>
              <w:jc w:val="center"/>
              <w:rPr>
                <w:b w:val="0"/>
                <w:sz w:val="26"/>
                <w:szCs w:val="26"/>
              </w:rPr>
            </w:pPr>
            <w:r>
              <w:rPr>
                <w:b w:val="0"/>
                <w:sz w:val="26"/>
                <w:szCs w:val="26"/>
              </w:rPr>
              <w:t>08</w:t>
            </w:r>
            <w:r w:rsidRPr="00145C47">
              <w:rPr>
                <w:b w:val="0"/>
                <w:sz w:val="26"/>
                <w:szCs w:val="26"/>
              </w:rPr>
              <w:t>/8</w:t>
            </w:r>
          </w:p>
        </w:tc>
        <w:tc>
          <w:tcPr>
            <w:tcW w:w="7023" w:type="dxa"/>
            <w:vAlign w:val="center"/>
          </w:tcPr>
          <w:p w:rsidR="000E4860" w:rsidRPr="000E4860" w:rsidRDefault="000E4860" w:rsidP="000E4860">
            <w:pPr>
              <w:numPr>
                <w:ilvl w:val="0"/>
                <w:numId w:val="4"/>
              </w:numPr>
              <w:ind w:left="162" w:right="-108" w:hanging="180"/>
              <w:rPr>
                <w:b w:val="0"/>
                <w:sz w:val="26"/>
                <w:szCs w:val="26"/>
              </w:rPr>
            </w:pPr>
            <w:r w:rsidRPr="00145C47">
              <w:rPr>
                <w:b w:val="0"/>
                <w:sz w:val="26"/>
                <w:szCs w:val="26"/>
              </w:rPr>
              <w:t>Nộp nội dung thi và đề thi học sinh giỏi khối 10 qua địa chỉ mail</w:t>
            </w:r>
            <w:r>
              <w:rPr>
                <w:b w:val="0"/>
                <w:sz w:val="26"/>
                <w:szCs w:val="26"/>
              </w:rPr>
              <w:t xml:space="preserve"> </w:t>
            </w:r>
            <w:r w:rsidRPr="000E4860">
              <w:rPr>
                <w:rStyle w:val="Hyperlink"/>
                <w:color w:val="auto"/>
                <w:sz w:val="26"/>
                <w:szCs w:val="26"/>
              </w:rPr>
              <w:t>dongxuanvt@yahoo.com</w:t>
            </w:r>
          </w:p>
        </w:tc>
        <w:tc>
          <w:tcPr>
            <w:tcW w:w="2610" w:type="dxa"/>
            <w:vAlign w:val="center"/>
          </w:tcPr>
          <w:p w:rsidR="000E4860" w:rsidRPr="00145C47" w:rsidRDefault="000E4860" w:rsidP="00E90364">
            <w:pPr>
              <w:ind w:right="-108"/>
              <w:jc w:val="center"/>
              <w:rPr>
                <w:b w:val="0"/>
                <w:sz w:val="26"/>
                <w:szCs w:val="26"/>
              </w:rPr>
            </w:pPr>
            <w:r w:rsidRPr="00145C47">
              <w:rPr>
                <w:b w:val="0"/>
                <w:sz w:val="26"/>
                <w:szCs w:val="26"/>
              </w:rPr>
              <w:t>Nhóm trưởng nhóm 10</w:t>
            </w:r>
          </w:p>
        </w:tc>
      </w:tr>
      <w:tr w:rsidR="000E4860" w:rsidRPr="00145C47" w:rsidTr="007F3B95">
        <w:trPr>
          <w:trHeight w:val="562"/>
        </w:trPr>
        <w:tc>
          <w:tcPr>
            <w:tcW w:w="363" w:type="dxa"/>
            <w:vAlign w:val="center"/>
          </w:tcPr>
          <w:p w:rsidR="000E4860" w:rsidRPr="00145C47" w:rsidRDefault="009661BD" w:rsidP="00E90364">
            <w:pPr>
              <w:ind w:left="-108" w:right="-108"/>
              <w:jc w:val="center"/>
              <w:rPr>
                <w:b w:val="0"/>
                <w:sz w:val="26"/>
                <w:szCs w:val="26"/>
              </w:rPr>
            </w:pPr>
            <w:r>
              <w:rPr>
                <w:b w:val="0"/>
                <w:sz w:val="26"/>
                <w:szCs w:val="26"/>
              </w:rPr>
              <w:t>16</w:t>
            </w:r>
          </w:p>
        </w:tc>
        <w:tc>
          <w:tcPr>
            <w:tcW w:w="1182" w:type="dxa"/>
            <w:vMerge/>
            <w:vAlign w:val="center"/>
          </w:tcPr>
          <w:p w:rsidR="000E4860" w:rsidRPr="00145C47" w:rsidRDefault="000E4860" w:rsidP="008C0EBE">
            <w:pPr>
              <w:jc w:val="center"/>
              <w:rPr>
                <w:b w:val="0"/>
                <w:sz w:val="26"/>
                <w:szCs w:val="26"/>
              </w:rPr>
            </w:pPr>
          </w:p>
        </w:tc>
        <w:tc>
          <w:tcPr>
            <w:tcW w:w="7023" w:type="dxa"/>
            <w:vAlign w:val="center"/>
          </w:tcPr>
          <w:p w:rsidR="000E4860" w:rsidRPr="000E4860" w:rsidRDefault="000E4860" w:rsidP="000E4860">
            <w:pPr>
              <w:numPr>
                <w:ilvl w:val="0"/>
                <w:numId w:val="4"/>
              </w:numPr>
              <w:ind w:left="162" w:right="-108" w:hanging="180"/>
              <w:rPr>
                <w:b w:val="0"/>
                <w:sz w:val="26"/>
                <w:szCs w:val="26"/>
              </w:rPr>
            </w:pPr>
            <w:r w:rsidRPr="00145C47">
              <w:rPr>
                <w:b w:val="0"/>
                <w:sz w:val="26"/>
                <w:szCs w:val="26"/>
              </w:rPr>
              <w:t>Thống kê danh sách Đoàn viên các lớp khối 10</w:t>
            </w:r>
            <w:proofErr w:type="gramStart"/>
            <w:r w:rsidRPr="00145C47">
              <w:rPr>
                <w:b w:val="0"/>
                <w:sz w:val="26"/>
                <w:szCs w:val="26"/>
              </w:rPr>
              <w:t>,11,12</w:t>
            </w:r>
            <w:proofErr w:type="gramEnd"/>
            <w:r>
              <w:rPr>
                <w:b w:val="0"/>
                <w:sz w:val="26"/>
                <w:szCs w:val="26"/>
              </w:rPr>
              <w:t>.</w:t>
            </w:r>
          </w:p>
        </w:tc>
        <w:tc>
          <w:tcPr>
            <w:tcW w:w="2610" w:type="dxa"/>
            <w:vAlign w:val="center"/>
          </w:tcPr>
          <w:p w:rsidR="000E4860" w:rsidRPr="00145C47" w:rsidRDefault="000E4860" w:rsidP="00E90364">
            <w:pPr>
              <w:ind w:right="-108"/>
              <w:jc w:val="center"/>
              <w:rPr>
                <w:b w:val="0"/>
                <w:sz w:val="26"/>
                <w:szCs w:val="26"/>
              </w:rPr>
            </w:pPr>
            <w:r w:rsidRPr="00145C47">
              <w:rPr>
                <w:b w:val="0"/>
                <w:sz w:val="26"/>
                <w:szCs w:val="26"/>
              </w:rPr>
              <w:t>Đoàn TN</w:t>
            </w:r>
          </w:p>
        </w:tc>
      </w:tr>
      <w:tr w:rsidR="000E4860" w:rsidRPr="00145C47" w:rsidTr="007F3B95">
        <w:tc>
          <w:tcPr>
            <w:tcW w:w="363" w:type="dxa"/>
            <w:tcBorders>
              <w:bottom w:val="single" w:sz="4" w:space="0" w:color="auto"/>
            </w:tcBorders>
            <w:vAlign w:val="center"/>
          </w:tcPr>
          <w:p w:rsidR="000E4860" w:rsidRPr="00145C47" w:rsidRDefault="009661BD" w:rsidP="00E90364">
            <w:pPr>
              <w:ind w:left="-108" w:right="-108"/>
              <w:jc w:val="center"/>
              <w:rPr>
                <w:b w:val="0"/>
                <w:sz w:val="26"/>
                <w:szCs w:val="26"/>
              </w:rPr>
            </w:pPr>
            <w:r>
              <w:rPr>
                <w:b w:val="0"/>
                <w:sz w:val="26"/>
                <w:szCs w:val="26"/>
              </w:rPr>
              <w:t>17</w:t>
            </w:r>
          </w:p>
        </w:tc>
        <w:tc>
          <w:tcPr>
            <w:tcW w:w="1182" w:type="dxa"/>
            <w:vMerge w:val="restart"/>
            <w:vAlign w:val="center"/>
          </w:tcPr>
          <w:p w:rsidR="000E4860" w:rsidRPr="00145C47" w:rsidRDefault="000E4860" w:rsidP="008C0EBE">
            <w:pPr>
              <w:jc w:val="center"/>
              <w:rPr>
                <w:b w:val="0"/>
                <w:sz w:val="26"/>
                <w:szCs w:val="26"/>
              </w:rPr>
            </w:pPr>
            <w:r>
              <w:rPr>
                <w:b w:val="0"/>
                <w:sz w:val="26"/>
                <w:szCs w:val="26"/>
              </w:rPr>
              <w:t>09</w:t>
            </w:r>
            <w:r w:rsidRPr="00145C47">
              <w:rPr>
                <w:b w:val="0"/>
                <w:sz w:val="26"/>
                <w:szCs w:val="26"/>
              </w:rPr>
              <w:t>/8</w:t>
            </w:r>
          </w:p>
          <w:p w:rsidR="000E4860" w:rsidRPr="00145C47" w:rsidRDefault="000E4860" w:rsidP="008C0EBE">
            <w:pPr>
              <w:jc w:val="center"/>
              <w:rPr>
                <w:b w:val="0"/>
                <w:sz w:val="26"/>
                <w:szCs w:val="26"/>
              </w:rPr>
            </w:pPr>
          </w:p>
        </w:tc>
        <w:tc>
          <w:tcPr>
            <w:tcW w:w="7023" w:type="dxa"/>
            <w:tcBorders>
              <w:bottom w:val="single" w:sz="4" w:space="0" w:color="auto"/>
            </w:tcBorders>
            <w:vAlign w:val="center"/>
          </w:tcPr>
          <w:p w:rsidR="000E4860" w:rsidRPr="00145C47" w:rsidRDefault="000E4860" w:rsidP="00257881">
            <w:pPr>
              <w:numPr>
                <w:ilvl w:val="0"/>
                <w:numId w:val="4"/>
              </w:numPr>
              <w:ind w:left="162" w:right="-108" w:hanging="180"/>
              <w:rPr>
                <w:b w:val="0"/>
                <w:sz w:val="26"/>
                <w:szCs w:val="26"/>
              </w:rPr>
            </w:pPr>
            <w:r w:rsidRPr="00145C47">
              <w:rPr>
                <w:b w:val="0"/>
                <w:sz w:val="26"/>
                <w:szCs w:val="26"/>
              </w:rPr>
              <w:t>Thông báo bản tin và đưa lên trang web của trường nội dung thi học sinh giỏi khối 10.</w:t>
            </w:r>
          </w:p>
        </w:tc>
        <w:tc>
          <w:tcPr>
            <w:tcW w:w="2610" w:type="dxa"/>
            <w:tcBorders>
              <w:bottom w:val="single" w:sz="4" w:space="0" w:color="auto"/>
            </w:tcBorders>
            <w:vAlign w:val="center"/>
          </w:tcPr>
          <w:p w:rsidR="000E4860" w:rsidRPr="00145C47" w:rsidRDefault="000E4860" w:rsidP="00E90364">
            <w:pPr>
              <w:ind w:right="-108"/>
              <w:jc w:val="center"/>
              <w:rPr>
                <w:b w:val="0"/>
                <w:sz w:val="26"/>
                <w:szCs w:val="26"/>
              </w:rPr>
            </w:pPr>
            <w:r w:rsidRPr="00145C47">
              <w:rPr>
                <w:b w:val="0"/>
                <w:sz w:val="26"/>
                <w:szCs w:val="26"/>
              </w:rPr>
              <w:t>Thầy Hùng</w:t>
            </w:r>
          </w:p>
        </w:tc>
      </w:tr>
      <w:tr w:rsidR="000E4860" w:rsidRPr="00145C47" w:rsidTr="007F3B95">
        <w:tc>
          <w:tcPr>
            <w:tcW w:w="363" w:type="dxa"/>
            <w:tcBorders>
              <w:bottom w:val="single" w:sz="4" w:space="0" w:color="auto"/>
            </w:tcBorders>
            <w:vAlign w:val="center"/>
          </w:tcPr>
          <w:p w:rsidR="000E4860" w:rsidRPr="00145C47" w:rsidRDefault="009661BD" w:rsidP="00E90364">
            <w:pPr>
              <w:ind w:left="-108" w:right="-108"/>
              <w:jc w:val="center"/>
              <w:rPr>
                <w:b w:val="0"/>
                <w:sz w:val="26"/>
                <w:szCs w:val="26"/>
              </w:rPr>
            </w:pPr>
            <w:r>
              <w:rPr>
                <w:b w:val="0"/>
                <w:sz w:val="26"/>
                <w:szCs w:val="26"/>
              </w:rPr>
              <w:t>18</w:t>
            </w:r>
          </w:p>
        </w:tc>
        <w:tc>
          <w:tcPr>
            <w:tcW w:w="1182" w:type="dxa"/>
            <w:vMerge/>
            <w:vAlign w:val="center"/>
          </w:tcPr>
          <w:p w:rsidR="000E4860" w:rsidRPr="00145C47" w:rsidRDefault="000E4860" w:rsidP="008C0EBE">
            <w:pPr>
              <w:jc w:val="center"/>
              <w:rPr>
                <w:b w:val="0"/>
                <w:sz w:val="26"/>
                <w:szCs w:val="26"/>
              </w:rPr>
            </w:pPr>
          </w:p>
        </w:tc>
        <w:tc>
          <w:tcPr>
            <w:tcW w:w="7023" w:type="dxa"/>
            <w:tcBorders>
              <w:bottom w:val="single" w:sz="4" w:space="0" w:color="auto"/>
            </w:tcBorders>
            <w:vAlign w:val="center"/>
          </w:tcPr>
          <w:p w:rsidR="000E4860" w:rsidRPr="00145C47" w:rsidRDefault="000E4860" w:rsidP="00257881">
            <w:pPr>
              <w:numPr>
                <w:ilvl w:val="0"/>
                <w:numId w:val="4"/>
              </w:numPr>
              <w:ind w:left="162" w:right="-108" w:hanging="180"/>
              <w:rPr>
                <w:b w:val="0"/>
                <w:sz w:val="26"/>
                <w:szCs w:val="26"/>
              </w:rPr>
            </w:pPr>
            <w:r w:rsidRPr="00145C47">
              <w:rPr>
                <w:b w:val="0"/>
                <w:sz w:val="26"/>
                <w:szCs w:val="26"/>
              </w:rPr>
              <w:t>Thông báo lịch thi HSG khối 10.</w:t>
            </w:r>
          </w:p>
        </w:tc>
        <w:tc>
          <w:tcPr>
            <w:tcW w:w="2610" w:type="dxa"/>
            <w:tcBorders>
              <w:bottom w:val="single" w:sz="4" w:space="0" w:color="auto"/>
            </w:tcBorders>
            <w:vAlign w:val="center"/>
          </w:tcPr>
          <w:p w:rsidR="000E4860" w:rsidRPr="00145C47" w:rsidRDefault="000E4860" w:rsidP="00E90364">
            <w:pPr>
              <w:ind w:right="-108"/>
              <w:jc w:val="center"/>
              <w:rPr>
                <w:b w:val="0"/>
                <w:sz w:val="26"/>
                <w:szCs w:val="26"/>
              </w:rPr>
            </w:pPr>
            <w:r w:rsidRPr="00145C47">
              <w:rPr>
                <w:b w:val="0"/>
                <w:sz w:val="26"/>
                <w:szCs w:val="26"/>
              </w:rPr>
              <w:t>Cô Xuân + Học vụ</w:t>
            </w:r>
          </w:p>
        </w:tc>
      </w:tr>
      <w:tr w:rsidR="000E4860" w:rsidRPr="00145C47" w:rsidTr="007F3B95">
        <w:tc>
          <w:tcPr>
            <w:tcW w:w="363" w:type="dxa"/>
            <w:tcBorders>
              <w:bottom w:val="single" w:sz="4" w:space="0" w:color="auto"/>
            </w:tcBorders>
            <w:vAlign w:val="center"/>
          </w:tcPr>
          <w:p w:rsidR="000E4860" w:rsidRPr="00145C47" w:rsidRDefault="009661BD" w:rsidP="00E90364">
            <w:pPr>
              <w:ind w:left="-108" w:right="-108"/>
              <w:jc w:val="center"/>
              <w:rPr>
                <w:b w:val="0"/>
                <w:sz w:val="26"/>
                <w:szCs w:val="26"/>
              </w:rPr>
            </w:pPr>
            <w:r>
              <w:rPr>
                <w:b w:val="0"/>
                <w:sz w:val="26"/>
                <w:szCs w:val="26"/>
              </w:rPr>
              <w:t>19</w:t>
            </w:r>
          </w:p>
        </w:tc>
        <w:tc>
          <w:tcPr>
            <w:tcW w:w="1182" w:type="dxa"/>
            <w:vMerge/>
            <w:vAlign w:val="center"/>
          </w:tcPr>
          <w:p w:rsidR="000E4860" w:rsidRPr="00145C47" w:rsidRDefault="000E4860" w:rsidP="008C0EBE">
            <w:pPr>
              <w:jc w:val="center"/>
              <w:rPr>
                <w:b w:val="0"/>
                <w:sz w:val="26"/>
                <w:szCs w:val="26"/>
              </w:rPr>
            </w:pPr>
          </w:p>
        </w:tc>
        <w:tc>
          <w:tcPr>
            <w:tcW w:w="7023" w:type="dxa"/>
            <w:tcBorders>
              <w:bottom w:val="single" w:sz="4" w:space="0" w:color="auto"/>
            </w:tcBorders>
            <w:vAlign w:val="center"/>
          </w:tcPr>
          <w:p w:rsidR="000E4860" w:rsidRPr="00145C47" w:rsidRDefault="000E4860" w:rsidP="00257881">
            <w:pPr>
              <w:numPr>
                <w:ilvl w:val="0"/>
                <w:numId w:val="4"/>
              </w:numPr>
              <w:ind w:left="162" w:right="-108" w:hanging="180"/>
              <w:rPr>
                <w:b w:val="0"/>
                <w:sz w:val="26"/>
                <w:szCs w:val="26"/>
              </w:rPr>
            </w:pPr>
            <w:r w:rsidRPr="00145C47">
              <w:rPr>
                <w:b w:val="0"/>
                <w:sz w:val="26"/>
                <w:szCs w:val="26"/>
              </w:rPr>
              <w:t>Triển khai kế hoạch kiểm tra tập trung học kỳ I của toàn trường</w:t>
            </w:r>
          </w:p>
        </w:tc>
        <w:tc>
          <w:tcPr>
            <w:tcW w:w="2610" w:type="dxa"/>
            <w:tcBorders>
              <w:bottom w:val="single" w:sz="4" w:space="0" w:color="auto"/>
            </w:tcBorders>
            <w:vAlign w:val="center"/>
          </w:tcPr>
          <w:p w:rsidR="000E4860" w:rsidRPr="00145C47" w:rsidRDefault="000E4860" w:rsidP="00E90364">
            <w:pPr>
              <w:ind w:right="-108"/>
              <w:jc w:val="center"/>
              <w:rPr>
                <w:b w:val="0"/>
                <w:sz w:val="26"/>
                <w:szCs w:val="26"/>
              </w:rPr>
            </w:pPr>
            <w:r w:rsidRPr="00145C47">
              <w:rPr>
                <w:b w:val="0"/>
                <w:sz w:val="26"/>
                <w:szCs w:val="26"/>
              </w:rPr>
              <w:t>Cô Xuân</w:t>
            </w:r>
          </w:p>
        </w:tc>
      </w:tr>
      <w:tr w:rsidR="000E4860" w:rsidRPr="00145C47" w:rsidTr="007F3B95">
        <w:tc>
          <w:tcPr>
            <w:tcW w:w="363" w:type="dxa"/>
            <w:tcBorders>
              <w:bottom w:val="single" w:sz="4" w:space="0" w:color="auto"/>
            </w:tcBorders>
            <w:vAlign w:val="center"/>
          </w:tcPr>
          <w:p w:rsidR="000E4860" w:rsidRPr="00145C47" w:rsidRDefault="009661BD" w:rsidP="00E90364">
            <w:pPr>
              <w:ind w:left="-108" w:right="-108"/>
              <w:jc w:val="center"/>
              <w:rPr>
                <w:b w:val="0"/>
                <w:sz w:val="26"/>
                <w:szCs w:val="26"/>
              </w:rPr>
            </w:pPr>
            <w:r>
              <w:rPr>
                <w:b w:val="0"/>
                <w:sz w:val="26"/>
                <w:szCs w:val="26"/>
              </w:rPr>
              <w:t>20</w:t>
            </w:r>
          </w:p>
        </w:tc>
        <w:tc>
          <w:tcPr>
            <w:tcW w:w="1182" w:type="dxa"/>
            <w:vMerge/>
            <w:vAlign w:val="center"/>
          </w:tcPr>
          <w:p w:rsidR="000E4860" w:rsidRPr="00145C47" w:rsidRDefault="000E4860" w:rsidP="008C0EBE">
            <w:pPr>
              <w:jc w:val="center"/>
              <w:rPr>
                <w:b w:val="0"/>
                <w:sz w:val="26"/>
                <w:szCs w:val="26"/>
              </w:rPr>
            </w:pPr>
          </w:p>
        </w:tc>
        <w:tc>
          <w:tcPr>
            <w:tcW w:w="7023" w:type="dxa"/>
            <w:tcBorders>
              <w:bottom w:val="single" w:sz="4" w:space="0" w:color="auto"/>
            </w:tcBorders>
            <w:vAlign w:val="center"/>
          </w:tcPr>
          <w:p w:rsidR="000E4860" w:rsidRPr="00145C47" w:rsidRDefault="000E4860" w:rsidP="00257881">
            <w:pPr>
              <w:numPr>
                <w:ilvl w:val="0"/>
                <w:numId w:val="4"/>
              </w:numPr>
              <w:ind w:left="162" w:right="-108" w:hanging="180"/>
              <w:rPr>
                <w:b w:val="0"/>
                <w:sz w:val="26"/>
                <w:szCs w:val="26"/>
              </w:rPr>
            </w:pPr>
            <w:r w:rsidRPr="00145C47">
              <w:rPr>
                <w:b w:val="0"/>
                <w:sz w:val="26"/>
                <w:szCs w:val="26"/>
              </w:rPr>
              <w:t>Chu</w:t>
            </w:r>
            <w:r>
              <w:rPr>
                <w:b w:val="0"/>
                <w:sz w:val="26"/>
                <w:szCs w:val="26"/>
              </w:rPr>
              <w:t>ẩn bị hồ sơ kế toán năm học 2016-2017</w:t>
            </w:r>
            <w:r w:rsidRPr="00145C47">
              <w:rPr>
                <w:b w:val="0"/>
                <w:sz w:val="26"/>
                <w:szCs w:val="26"/>
              </w:rPr>
              <w:t xml:space="preserve"> để hội nghị cán bộ công chức.</w:t>
            </w:r>
          </w:p>
        </w:tc>
        <w:tc>
          <w:tcPr>
            <w:tcW w:w="2610" w:type="dxa"/>
            <w:tcBorders>
              <w:bottom w:val="single" w:sz="4" w:space="0" w:color="auto"/>
            </w:tcBorders>
            <w:vAlign w:val="center"/>
          </w:tcPr>
          <w:p w:rsidR="000E4860" w:rsidRPr="00145C47" w:rsidRDefault="000E4860" w:rsidP="00E90364">
            <w:pPr>
              <w:ind w:right="-108"/>
              <w:jc w:val="center"/>
              <w:rPr>
                <w:b w:val="0"/>
                <w:sz w:val="26"/>
                <w:szCs w:val="26"/>
              </w:rPr>
            </w:pPr>
            <w:r w:rsidRPr="00145C47">
              <w:rPr>
                <w:b w:val="0"/>
                <w:sz w:val="26"/>
                <w:szCs w:val="26"/>
              </w:rPr>
              <w:t>Cô Quỳnh</w:t>
            </w:r>
          </w:p>
        </w:tc>
      </w:tr>
      <w:tr w:rsidR="000E4860" w:rsidRPr="00145C47" w:rsidTr="007F3B95">
        <w:tc>
          <w:tcPr>
            <w:tcW w:w="363" w:type="dxa"/>
            <w:vAlign w:val="center"/>
          </w:tcPr>
          <w:p w:rsidR="000E4860" w:rsidRPr="00145C47" w:rsidRDefault="009661BD" w:rsidP="00E90364">
            <w:pPr>
              <w:ind w:left="-108" w:right="-108"/>
              <w:jc w:val="center"/>
              <w:rPr>
                <w:b w:val="0"/>
                <w:sz w:val="26"/>
                <w:szCs w:val="26"/>
              </w:rPr>
            </w:pPr>
            <w:r>
              <w:rPr>
                <w:b w:val="0"/>
                <w:sz w:val="26"/>
                <w:szCs w:val="26"/>
              </w:rPr>
              <w:t>21</w:t>
            </w:r>
          </w:p>
        </w:tc>
        <w:tc>
          <w:tcPr>
            <w:tcW w:w="1182" w:type="dxa"/>
            <w:vMerge w:val="restart"/>
            <w:vAlign w:val="center"/>
          </w:tcPr>
          <w:p w:rsidR="000E4860" w:rsidRPr="00145C47" w:rsidRDefault="009518D8" w:rsidP="008C0EBE">
            <w:pPr>
              <w:jc w:val="center"/>
              <w:rPr>
                <w:b w:val="0"/>
                <w:sz w:val="26"/>
                <w:szCs w:val="26"/>
              </w:rPr>
            </w:pPr>
            <w:r>
              <w:rPr>
                <w:b w:val="0"/>
                <w:sz w:val="26"/>
                <w:szCs w:val="26"/>
              </w:rPr>
              <w:t>11</w:t>
            </w:r>
            <w:r w:rsidR="000E4860" w:rsidRPr="00145C47">
              <w:rPr>
                <w:b w:val="0"/>
                <w:sz w:val="26"/>
                <w:szCs w:val="26"/>
              </w:rPr>
              <w:t>/8</w:t>
            </w:r>
          </w:p>
          <w:p w:rsidR="000E4860" w:rsidRPr="00145C47" w:rsidRDefault="000E4860" w:rsidP="008C0EBE">
            <w:pPr>
              <w:jc w:val="center"/>
              <w:rPr>
                <w:b w:val="0"/>
                <w:sz w:val="26"/>
                <w:szCs w:val="26"/>
              </w:rPr>
            </w:pPr>
          </w:p>
        </w:tc>
        <w:tc>
          <w:tcPr>
            <w:tcW w:w="7023" w:type="dxa"/>
          </w:tcPr>
          <w:p w:rsidR="000E4860" w:rsidRPr="00145C47" w:rsidRDefault="000E4860" w:rsidP="00257881">
            <w:pPr>
              <w:numPr>
                <w:ilvl w:val="0"/>
                <w:numId w:val="4"/>
              </w:numPr>
              <w:ind w:left="162" w:hanging="180"/>
              <w:rPr>
                <w:b w:val="0"/>
                <w:sz w:val="26"/>
                <w:szCs w:val="26"/>
              </w:rPr>
            </w:pPr>
            <w:r w:rsidRPr="00145C47">
              <w:rPr>
                <w:b w:val="0"/>
                <w:sz w:val="26"/>
                <w:szCs w:val="26"/>
              </w:rPr>
              <w:t>Chuẩn bị văn kiện hội nghị CB-CC</w:t>
            </w:r>
          </w:p>
          <w:p w:rsidR="000E4860" w:rsidRPr="00145C47" w:rsidRDefault="000E4860" w:rsidP="00257881">
            <w:pPr>
              <w:numPr>
                <w:ilvl w:val="0"/>
                <w:numId w:val="4"/>
              </w:numPr>
              <w:ind w:left="162" w:hanging="180"/>
              <w:rPr>
                <w:b w:val="0"/>
                <w:sz w:val="26"/>
                <w:szCs w:val="26"/>
              </w:rPr>
            </w:pPr>
            <w:r w:rsidRPr="00145C47">
              <w:rPr>
                <w:b w:val="0"/>
                <w:sz w:val="26"/>
                <w:szCs w:val="26"/>
              </w:rPr>
              <w:t>Gởi hồ sơ cho các tổ chuyên môn chuẩn bị hội nghị cán bộ công chức tổ.</w:t>
            </w:r>
          </w:p>
        </w:tc>
        <w:tc>
          <w:tcPr>
            <w:tcW w:w="2610" w:type="dxa"/>
          </w:tcPr>
          <w:p w:rsidR="000E4860" w:rsidRPr="00145C47" w:rsidRDefault="000E4860" w:rsidP="00E90364">
            <w:pPr>
              <w:ind w:right="-108"/>
              <w:jc w:val="center"/>
              <w:rPr>
                <w:b w:val="0"/>
                <w:sz w:val="26"/>
                <w:szCs w:val="26"/>
              </w:rPr>
            </w:pPr>
            <w:r w:rsidRPr="00145C47">
              <w:rPr>
                <w:b w:val="0"/>
                <w:sz w:val="26"/>
                <w:szCs w:val="26"/>
              </w:rPr>
              <w:t>BCH Công đoàn</w:t>
            </w:r>
          </w:p>
          <w:p w:rsidR="000E4860" w:rsidRPr="00145C47" w:rsidRDefault="000E4860" w:rsidP="00E90364">
            <w:pPr>
              <w:ind w:right="-108"/>
              <w:jc w:val="center"/>
              <w:rPr>
                <w:b w:val="0"/>
                <w:sz w:val="26"/>
                <w:szCs w:val="26"/>
              </w:rPr>
            </w:pPr>
            <w:r w:rsidRPr="00145C47">
              <w:rPr>
                <w:b w:val="0"/>
                <w:sz w:val="26"/>
                <w:szCs w:val="26"/>
              </w:rPr>
              <w:t>Thư ký hội đồng</w:t>
            </w:r>
          </w:p>
        </w:tc>
      </w:tr>
      <w:tr w:rsidR="000E4860" w:rsidRPr="00145C47" w:rsidTr="007F3B95">
        <w:tc>
          <w:tcPr>
            <w:tcW w:w="363" w:type="dxa"/>
            <w:vAlign w:val="center"/>
          </w:tcPr>
          <w:p w:rsidR="000E4860" w:rsidRPr="00145C47" w:rsidRDefault="009661BD" w:rsidP="00E90364">
            <w:pPr>
              <w:ind w:left="-108" w:right="-108"/>
              <w:jc w:val="center"/>
              <w:rPr>
                <w:b w:val="0"/>
                <w:sz w:val="26"/>
                <w:szCs w:val="26"/>
              </w:rPr>
            </w:pPr>
            <w:r>
              <w:rPr>
                <w:b w:val="0"/>
                <w:sz w:val="26"/>
                <w:szCs w:val="26"/>
              </w:rPr>
              <w:t>22</w:t>
            </w:r>
          </w:p>
        </w:tc>
        <w:tc>
          <w:tcPr>
            <w:tcW w:w="1182" w:type="dxa"/>
            <w:vMerge/>
            <w:vAlign w:val="center"/>
          </w:tcPr>
          <w:p w:rsidR="000E4860" w:rsidRPr="00145C47" w:rsidRDefault="000E4860" w:rsidP="008C0EBE">
            <w:pPr>
              <w:jc w:val="center"/>
              <w:rPr>
                <w:b w:val="0"/>
                <w:sz w:val="26"/>
                <w:szCs w:val="26"/>
              </w:rPr>
            </w:pPr>
          </w:p>
        </w:tc>
        <w:tc>
          <w:tcPr>
            <w:tcW w:w="7023" w:type="dxa"/>
          </w:tcPr>
          <w:p w:rsidR="000E4860" w:rsidRPr="00145C47" w:rsidRDefault="000E4860" w:rsidP="00257881">
            <w:pPr>
              <w:numPr>
                <w:ilvl w:val="0"/>
                <w:numId w:val="4"/>
              </w:numPr>
              <w:ind w:left="162" w:hanging="180"/>
              <w:rPr>
                <w:b w:val="0"/>
                <w:sz w:val="26"/>
                <w:szCs w:val="26"/>
              </w:rPr>
            </w:pPr>
            <w:r w:rsidRPr="00145C47">
              <w:rPr>
                <w:b w:val="0"/>
                <w:sz w:val="26"/>
                <w:szCs w:val="26"/>
              </w:rPr>
              <w:t xml:space="preserve">Ban giám hiệu duyệt </w:t>
            </w:r>
            <w:r w:rsidR="009518D8">
              <w:rPr>
                <w:b w:val="0"/>
                <w:sz w:val="26"/>
                <w:szCs w:val="26"/>
              </w:rPr>
              <w:t>kế hoạch khai giảng năm học 2016</w:t>
            </w:r>
            <w:r w:rsidRPr="00145C47">
              <w:rPr>
                <w:b w:val="0"/>
                <w:sz w:val="26"/>
                <w:szCs w:val="26"/>
              </w:rPr>
              <w:t>-201</w:t>
            </w:r>
            <w:r w:rsidR="009518D8">
              <w:rPr>
                <w:b w:val="0"/>
                <w:sz w:val="26"/>
                <w:szCs w:val="26"/>
              </w:rPr>
              <w:t>7</w:t>
            </w:r>
          </w:p>
        </w:tc>
        <w:tc>
          <w:tcPr>
            <w:tcW w:w="2610" w:type="dxa"/>
          </w:tcPr>
          <w:p w:rsidR="000E4860" w:rsidRPr="00145C47" w:rsidRDefault="000E4860" w:rsidP="00E90364">
            <w:pPr>
              <w:ind w:right="-108"/>
              <w:jc w:val="center"/>
              <w:rPr>
                <w:b w:val="0"/>
                <w:sz w:val="26"/>
                <w:szCs w:val="26"/>
              </w:rPr>
            </w:pPr>
            <w:r w:rsidRPr="00145C47">
              <w:rPr>
                <w:b w:val="0"/>
                <w:sz w:val="26"/>
                <w:szCs w:val="26"/>
              </w:rPr>
              <w:t>Trợ lý thanh niên</w:t>
            </w:r>
          </w:p>
        </w:tc>
      </w:tr>
      <w:tr w:rsidR="000E4860" w:rsidRPr="00145C47" w:rsidTr="007F3B95">
        <w:tc>
          <w:tcPr>
            <w:tcW w:w="363" w:type="dxa"/>
            <w:vAlign w:val="center"/>
          </w:tcPr>
          <w:p w:rsidR="000E4860" w:rsidRPr="00145C47" w:rsidRDefault="009661BD" w:rsidP="00E90364">
            <w:pPr>
              <w:ind w:left="-108" w:right="-108"/>
              <w:jc w:val="center"/>
              <w:rPr>
                <w:b w:val="0"/>
                <w:sz w:val="26"/>
                <w:szCs w:val="26"/>
              </w:rPr>
            </w:pPr>
            <w:r>
              <w:rPr>
                <w:b w:val="0"/>
                <w:sz w:val="26"/>
                <w:szCs w:val="26"/>
              </w:rPr>
              <w:t>23</w:t>
            </w:r>
          </w:p>
        </w:tc>
        <w:tc>
          <w:tcPr>
            <w:tcW w:w="1182" w:type="dxa"/>
            <w:vMerge/>
            <w:vAlign w:val="center"/>
          </w:tcPr>
          <w:p w:rsidR="000E4860" w:rsidRPr="00145C47" w:rsidRDefault="000E4860" w:rsidP="008C0EBE">
            <w:pPr>
              <w:jc w:val="center"/>
              <w:rPr>
                <w:b w:val="0"/>
                <w:sz w:val="26"/>
                <w:szCs w:val="26"/>
              </w:rPr>
            </w:pPr>
          </w:p>
        </w:tc>
        <w:tc>
          <w:tcPr>
            <w:tcW w:w="7023" w:type="dxa"/>
          </w:tcPr>
          <w:p w:rsidR="000E4860" w:rsidRPr="00145C47" w:rsidRDefault="000E4860" w:rsidP="009518D8">
            <w:pPr>
              <w:numPr>
                <w:ilvl w:val="0"/>
                <w:numId w:val="4"/>
              </w:numPr>
              <w:ind w:left="162" w:hanging="180"/>
              <w:rPr>
                <w:b w:val="0"/>
                <w:sz w:val="26"/>
                <w:szCs w:val="26"/>
              </w:rPr>
            </w:pPr>
            <w:r w:rsidRPr="00145C47">
              <w:rPr>
                <w:b w:val="0"/>
                <w:sz w:val="26"/>
                <w:szCs w:val="26"/>
              </w:rPr>
              <w:t xml:space="preserve">Công đoàn tổng hợp việc đăng ký khám sức khoẻ của quý CB-GV-NV nhà trường và chuẩn bị đăng ký khám tại bệnh viện </w:t>
            </w:r>
            <w:r w:rsidR="009518D8">
              <w:rPr>
                <w:b w:val="0"/>
                <w:sz w:val="26"/>
                <w:szCs w:val="26"/>
              </w:rPr>
              <w:t>…………………….</w:t>
            </w:r>
          </w:p>
        </w:tc>
        <w:tc>
          <w:tcPr>
            <w:tcW w:w="2610" w:type="dxa"/>
          </w:tcPr>
          <w:p w:rsidR="000E4860" w:rsidRPr="00145C47" w:rsidRDefault="000E4860" w:rsidP="00E90364">
            <w:pPr>
              <w:ind w:right="-108"/>
              <w:jc w:val="center"/>
              <w:rPr>
                <w:b w:val="0"/>
                <w:sz w:val="26"/>
                <w:szCs w:val="26"/>
              </w:rPr>
            </w:pPr>
            <w:r w:rsidRPr="00145C47">
              <w:rPr>
                <w:b w:val="0"/>
                <w:sz w:val="26"/>
                <w:szCs w:val="26"/>
              </w:rPr>
              <w:t>Công đoàn</w:t>
            </w:r>
          </w:p>
        </w:tc>
      </w:tr>
      <w:tr w:rsidR="000E4860" w:rsidRPr="00145C47" w:rsidTr="007F3B95">
        <w:tc>
          <w:tcPr>
            <w:tcW w:w="363" w:type="dxa"/>
            <w:vAlign w:val="center"/>
          </w:tcPr>
          <w:p w:rsidR="000E4860" w:rsidRPr="00145C47" w:rsidRDefault="009661BD" w:rsidP="00E90364">
            <w:pPr>
              <w:ind w:left="-108" w:right="-108"/>
              <w:jc w:val="center"/>
              <w:rPr>
                <w:b w:val="0"/>
                <w:sz w:val="26"/>
                <w:szCs w:val="26"/>
              </w:rPr>
            </w:pPr>
            <w:r>
              <w:rPr>
                <w:b w:val="0"/>
                <w:sz w:val="26"/>
                <w:szCs w:val="26"/>
              </w:rPr>
              <w:t>24</w:t>
            </w:r>
          </w:p>
        </w:tc>
        <w:tc>
          <w:tcPr>
            <w:tcW w:w="1182" w:type="dxa"/>
            <w:vMerge/>
            <w:vAlign w:val="center"/>
          </w:tcPr>
          <w:p w:rsidR="000E4860" w:rsidRPr="00145C47" w:rsidRDefault="000E4860" w:rsidP="008C0EBE">
            <w:pPr>
              <w:jc w:val="center"/>
              <w:rPr>
                <w:b w:val="0"/>
                <w:sz w:val="26"/>
                <w:szCs w:val="26"/>
              </w:rPr>
            </w:pPr>
          </w:p>
        </w:tc>
        <w:tc>
          <w:tcPr>
            <w:tcW w:w="7023" w:type="dxa"/>
          </w:tcPr>
          <w:p w:rsidR="000E4860" w:rsidRPr="00145C47" w:rsidRDefault="000E4860" w:rsidP="00257881">
            <w:pPr>
              <w:numPr>
                <w:ilvl w:val="0"/>
                <w:numId w:val="4"/>
              </w:numPr>
              <w:ind w:left="162" w:hanging="180"/>
              <w:rPr>
                <w:b w:val="0"/>
                <w:sz w:val="26"/>
                <w:szCs w:val="26"/>
              </w:rPr>
            </w:pPr>
            <w:r w:rsidRPr="00145C47">
              <w:rPr>
                <w:b w:val="0"/>
                <w:sz w:val="26"/>
                <w:szCs w:val="26"/>
              </w:rPr>
              <w:t xml:space="preserve">Họp trực tuyến về tổng kết năm học của ngành </w:t>
            </w:r>
          </w:p>
        </w:tc>
        <w:tc>
          <w:tcPr>
            <w:tcW w:w="2610" w:type="dxa"/>
          </w:tcPr>
          <w:p w:rsidR="000E4860" w:rsidRPr="00145C47" w:rsidRDefault="000E4860" w:rsidP="00E90364">
            <w:pPr>
              <w:ind w:right="-108"/>
              <w:jc w:val="center"/>
              <w:rPr>
                <w:b w:val="0"/>
                <w:sz w:val="26"/>
                <w:szCs w:val="26"/>
              </w:rPr>
            </w:pPr>
            <w:r w:rsidRPr="00145C47">
              <w:rPr>
                <w:b w:val="0"/>
                <w:sz w:val="26"/>
                <w:szCs w:val="26"/>
              </w:rPr>
              <w:t>Hiệu trưởng +CT Công Đoàn</w:t>
            </w:r>
          </w:p>
        </w:tc>
      </w:tr>
      <w:tr w:rsidR="00510C8E" w:rsidRPr="00145C47" w:rsidTr="007F3B95">
        <w:tc>
          <w:tcPr>
            <w:tcW w:w="363" w:type="dxa"/>
            <w:vAlign w:val="center"/>
          </w:tcPr>
          <w:p w:rsidR="00510C8E" w:rsidRPr="00145C47" w:rsidRDefault="009661BD" w:rsidP="00E90364">
            <w:pPr>
              <w:ind w:left="-108" w:right="-108"/>
              <w:jc w:val="center"/>
              <w:rPr>
                <w:b w:val="0"/>
                <w:sz w:val="26"/>
                <w:szCs w:val="26"/>
              </w:rPr>
            </w:pPr>
            <w:r>
              <w:rPr>
                <w:b w:val="0"/>
                <w:sz w:val="26"/>
                <w:szCs w:val="26"/>
              </w:rPr>
              <w:t>25</w:t>
            </w:r>
          </w:p>
        </w:tc>
        <w:tc>
          <w:tcPr>
            <w:tcW w:w="1182" w:type="dxa"/>
            <w:vMerge w:val="restart"/>
            <w:vAlign w:val="center"/>
          </w:tcPr>
          <w:p w:rsidR="00510C8E" w:rsidRPr="00145C47" w:rsidRDefault="00510C8E" w:rsidP="008C0EBE">
            <w:pPr>
              <w:jc w:val="center"/>
              <w:rPr>
                <w:b w:val="0"/>
                <w:sz w:val="26"/>
                <w:szCs w:val="26"/>
              </w:rPr>
            </w:pPr>
            <w:r w:rsidRPr="00145C47">
              <w:rPr>
                <w:b w:val="0"/>
                <w:sz w:val="26"/>
                <w:szCs w:val="26"/>
              </w:rPr>
              <w:t>Trong tuần</w:t>
            </w:r>
          </w:p>
        </w:tc>
        <w:tc>
          <w:tcPr>
            <w:tcW w:w="7023" w:type="dxa"/>
          </w:tcPr>
          <w:p w:rsidR="00510C8E" w:rsidRPr="00145C47" w:rsidRDefault="00510C8E" w:rsidP="00257881">
            <w:pPr>
              <w:numPr>
                <w:ilvl w:val="0"/>
                <w:numId w:val="4"/>
              </w:numPr>
              <w:ind w:left="162" w:hanging="180"/>
              <w:rPr>
                <w:b w:val="0"/>
                <w:sz w:val="26"/>
                <w:szCs w:val="26"/>
              </w:rPr>
            </w:pPr>
            <w:r w:rsidRPr="00145C47">
              <w:rPr>
                <w:b w:val="0"/>
                <w:sz w:val="26"/>
                <w:szCs w:val="26"/>
              </w:rPr>
              <w:t xml:space="preserve">Kiểm tra các phòng thí nghiệm Lý, Hóa, Sinh, các phòng bộ môn và </w:t>
            </w:r>
            <w:proofErr w:type="gramStart"/>
            <w:r w:rsidRPr="00145C47">
              <w:rPr>
                <w:b w:val="0"/>
                <w:sz w:val="26"/>
                <w:szCs w:val="26"/>
              </w:rPr>
              <w:t>thư</w:t>
            </w:r>
            <w:proofErr w:type="gramEnd"/>
            <w:r w:rsidRPr="00145C47">
              <w:rPr>
                <w:b w:val="0"/>
                <w:sz w:val="26"/>
                <w:szCs w:val="26"/>
              </w:rPr>
              <w:t xml:space="preserve"> viện.</w:t>
            </w:r>
          </w:p>
        </w:tc>
        <w:tc>
          <w:tcPr>
            <w:tcW w:w="2610" w:type="dxa"/>
          </w:tcPr>
          <w:p w:rsidR="00510C8E" w:rsidRPr="00145C47" w:rsidRDefault="00510C8E" w:rsidP="00E90364">
            <w:pPr>
              <w:ind w:right="-108"/>
              <w:jc w:val="center"/>
              <w:rPr>
                <w:b w:val="0"/>
                <w:sz w:val="26"/>
                <w:szCs w:val="26"/>
              </w:rPr>
            </w:pPr>
            <w:r w:rsidRPr="00145C47">
              <w:rPr>
                <w:b w:val="0"/>
                <w:sz w:val="26"/>
                <w:szCs w:val="26"/>
              </w:rPr>
              <w:t>Tổ chuyên môn</w:t>
            </w:r>
          </w:p>
        </w:tc>
      </w:tr>
      <w:tr w:rsidR="00510C8E" w:rsidRPr="00145C47" w:rsidTr="0027554E">
        <w:trPr>
          <w:trHeight w:val="1250"/>
        </w:trPr>
        <w:tc>
          <w:tcPr>
            <w:tcW w:w="363" w:type="dxa"/>
            <w:vAlign w:val="center"/>
          </w:tcPr>
          <w:p w:rsidR="00510C8E" w:rsidRDefault="009661BD" w:rsidP="00E90364">
            <w:pPr>
              <w:ind w:left="-108" w:right="-108"/>
              <w:jc w:val="center"/>
              <w:rPr>
                <w:b w:val="0"/>
                <w:sz w:val="26"/>
                <w:szCs w:val="26"/>
              </w:rPr>
            </w:pPr>
            <w:r>
              <w:rPr>
                <w:b w:val="0"/>
                <w:sz w:val="26"/>
                <w:szCs w:val="26"/>
              </w:rPr>
              <w:t>26</w:t>
            </w:r>
          </w:p>
        </w:tc>
        <w:tc>
          <w:tcPr>
            <w:tcW w:w="1182" w:type="dxa"/>
            <w:vMerge/>
            <w:vAlign w:val="center"/>
          </w:tcPr>
          <w:p w:rsidR="00510C8E" w:rsidRPr="00145C47" w:rsidRDefault="00510C8E" w:rsidP="008C0EBE">
            <w:pPr>
              <w:jc w:val="center"/>
              <w:rPr>
                <w:b w:val="0"/>
                <w:sz w:val="26"/>
                <w:szCs w:val="26"/>
              </w:rPr>
            </w:pPr>
          </w:p>
        </w:tc>
        <w:tc>
          <w:tcPr>
            <w:tcW w:w="7023" w:type="dxa"/>
          </w:tcPr>
          <w:p w:rsidR="00510C8E" w:rsidRDefault="00510C8E" w:rsidP="00510C8E">
            <w:pPr>
              <w:numPr>
                <w:ilvl w:val="0"/>
                <w:numId w:val="4"/>
              </w:numPr>
              <w:ind w:left="162" w:right="-108" w:hanging="180"/>
              <w:rPr>
                <w:b w:val="0"/>
                <w:sz w:val="26"/>
                <w:szCs w:val="26"/>
              </w:rPr>
            </w:pPr>
            <w:r w:rsidRPr="00145C47">
              <w:rPr>
                <w:b w:val="0"/>
                <w:sz w:val="26"/>
                <w:szCs w:val="26"/>
              </w:rPr>
              <w:t>Lên lịch trả sổ Đoàn c</w:t>
            </w:r>
            <w:r>
              <w:rPr>
                <w:b w:val="0"/>
                <w:sz w:val="26"/>
                <w:szCs w:val="26"/>
              </w:rPr>
              <w:t>ho học sinh khối 12 năm học 2015 – 2016</w:t>
            </w:r>
            <w:r w:rsidRPr="00145C47">
              <w:rPr>
                <w:b w:val="0"/>
                <w:sz w:val="26"/>
                <w:szCs w:val="26"/>
              </w:rPr>
              <w:t>.</w:t>
            </w:r>
          </w:p>
          <w:p w:rsidR="009661BD" w:rsidRPr="00510C8E" w:rsidRDefault="009661BD" w:rsidP="00510C8E">
            <w:pPr>
              <w:numPr>
                <w:ilvl w:val="0"/>
                <w:numId w:val="4"/>
              </w:numPr>
              <w:ind w:left="162" w:right="-108" w:hanging="180"/>
              <w:rPr>
                <w:b w:val="0"/>
                <w:sz w:val="26"/>
                <w:szCs w:val="26"/>
              </w:rPr>
            </w:pPr>
            <w:r>
              <w:rPr>
                <w:rFonts w:asciiTheme="majorHAnsi" w:hAnsiTheme="majorHAnsi" w:cstheme="majorHAnsi"/>
                <w:sz w:val="26"/>
                <w:szCs w:val="26"/>
              </w:rPr>
              <w:t>Triển khai các công tác chuẩn bị tổ chức Hội nghị Chi Đoàn cho các lớp và Hội nghị Chi Đoàn mẫu</w:t>
            </w:r>
          </w:p>
        </w:tc>
        <w:tc>
          <w:tcPr>
            <w:tcW w:w="2610" w:type="dxa"/>
          </w:tcPr>
          <w:p w:rsidR="00510C8E" w:rsidRPr="007F3B95" w:rsidRDefault="008C0EBE" w:rsidP="00E90364">
            <w:pPr>
              <w:ind w:right="-108"/>
              <w:jc w:val="center"/>
              <w:rPr>
                <w:b w:val="0"/>
                <w:sz w:val="26"/>
                <w:szCs w:val="26"/>
              </w:rPr>
            </w:pPr>
            <w:r w:rsidRPr="007F3B95">
              <w:rPr>
                <w:b w:val="0"/>
                <w:sz w:val="26"/>
                <w:szCs w:val="26"/>
              </w:rPr>
              <w:t>Đoàn thanh niên</w:t>
            </w:r>
          </w:p>
        </w:tc>
      </w:tr>
      <w:tr w:rsidR="000E4860" w:rsidRPr="00145C47" w:rsidTr="007F3B95">
        <w:tc>
          <w:tcPr>
            <w:tcW w:w="11178" w:type="dxa"/>
            <w:gridSpan w:val="4"/>
            <w:shd w:val="clear" w:color="auto" w:fill="FFFF00"/>
            <w:vAlign w:val="center"/>
          </w:tcPr>
          <w:p w:rsidR="000E4860" w:rsidRPr="00145C47" w:rsidRDefault="009518D8" w:rsidP="008C0EBE">
            <w:pPr>
              <w:ind w:left="252" w:right="-108"/>
              <w:jc w:val="center"/>
              <w:rPr>
                <w:sz w:val="26"/>
                <w:szCs w:val="26"/>
              </w:rPr>
            </w:pPr>
            <w:r>
              <w:rPr>
                <w:sz w:val="26"/>
                <w:szCs w:val="26"/>
              </w:rPr>
              <w:t>TUẦN LỄ TỪ NGÀY 15/08/2016</w:t>
            </w:r>
            <w:r w:rsidR="000E4860" w:rsidRPr="00145C47">
              <w:rPr>
                <w:sz w:val="26"/>
                <w:szCs w:val="26"/>
              </w:rPr>
              <w:t xml:space="preserve"> </w:t>
            </w:r>
            <w:r w:rsidR="000E4860" w:rsidRPr="00145C47">
              <w:rPr>
                <w:sz w:val="26"/>
                <w:szCs w:val="26"/>
              </w:rPr>
              <w:sym w:font="Wingdings" w:char="F0E0"/>
            </w:r>
            <w:r>
              <w:rPr>
                <w:sz w:val="26"/>
                <w:szCs w:val="26"/>
              </w:rPr>
              <w:t xml:space="preserve"> 21</w:t>
            </w:r>
            <w:r w:rsidR="000E4860" w:rsidRPr="00145C47">
              <w:rPr>
                <w:sz w:val="26"/>
                <w:szCs w:val="26"/>
              </w:rPr>
              <w:t>/08/201</w:t>
            </w:r>
            <w:r>
              <w:rPr>
                <w:sz w:val="26"/>
                <w:szCs w:val="26"/>
              </w:rPr>
              <w:t>6</w:t>
            </w:r>
          </w:p>
        </w:tc>
      </w:tr>
      <w:tr w:rsidR="000E4860" w:rsidRPr="00145C47" w:rsidTr="007F3B95">
        <w:tc>
          <w:tcPr>
            <w:tcW w:w="363" w:type="dxa"/>
            <w:vAlign w:val="center"/>
          </w:tcPr>
          <w:p w:rsidR="000E4860" w:rsidRPr="00145C47" w:rsidRDefault="009661BD" w:rsidP="00E90364">
            <w:pPr>
              <w:ind w:left="-108" w:right="-108"/>
              <w:jc w:val="center"/>
              <w:rPr>
                <w:b w:val="0"/>
                <w:sz w:val="26"/>
                <w:szCs w:val="26"/>
              </w:rPr>
            </w:pPr>
            <w:r>
              <w:rPr>
                <w:b w:val="0"/>
                <w:sz w:val="26"/>
                <w:szCs w:val="26"/>
              </w:rPr>
              <w:t>27</w:t>
            </w:r>
          </w:p>
        </w:tc>
        <w:tc>
          <w:tcPr>
            <w:tcW w:w="1182" w:type="dxa"/>
            <w:vMerge w:val="restart"/>
            <w:vAlign w:val="center"/>
          </w:tcPr>
          <w:p w:rsidR="000E4860" w:rsidRPr="00145C47" w:rsidRDefault="009518D8" w:rsidP="008C0EBE">
            <w:pPr>
              <w:jc w:val="center"/>
              <w:rPr>
                <w:b w:val="0"/>
                <w:sz w:val="26"/>
                <w:szCs w:val="26"/>
              </w:rPr>
            </w:pPr>
            <w:r>
              <w:rPr>
                <w:b w:val="0"/>
                <w:sz w:val="26"/>
                <w:szCs w:val="26"/>
              </w:rPr>
              <w:t>15</w:t>
            </w:r>
            <w:r w:rsidR="000E4860" w:rsidRPr="00145C47">
              <w:rPr>
                <w:b w:val="0"/>
                <w:sz w:val="26"/>
                <w:szCs w:val="26"/>
              </w:rPr>
              <w:t>/8</w:t>
            </w:r>
          </w:p>
        </w:tc>
        <w:tc>
          <w:tcPr>
            <w:tcW w:w="7023" w:type="dxa"/>
            <w:vAlign w:val="center"/>
          </w:tcPr>
          <w:p w:rsidR="000E4860" w:rsidRPr="00145C47" w:rsidRDefault="000E4860" w:rsidP="00257881">
            <w:pPr>
              <w:numPr>
                <w:ilvl w:val="0"/>
                <w:numId w:val="4"/>
              </w:numPr>
              <w:ind w:left="162" w:right="-108" w:hanging="180"/>
              <w:rPr>
                <w:b w:val="0"/>
                <w:sz w:val="26"/>
                <w:szCs w:val="26"/>
              </w:rPr>
            </w:pPr>
            <w:r w:rsidRPr="00145C47">
              <w:rPr>
                <w:b w:val="0"/>
                <w:sz w:val="26"/>
                <w:szCs w:val="26"/>
              </w:rPr>
              <w:t>Triển khai nội dung họp cha mẹ học sinh đến GVCN</w:t>
            </w:r>
          </w:p>
        </w:tc>
        <w:tc>
          <w:tcPr>
            <w:tcW w:w="2610" w:type="dxa"/>
          </w:tcPr>
          <w:p w:rsidR="000E4860" w:rsidRPr="00145C47" w:rsidRDefault="000E4860" w:rsidP="00E90364">
            <w:pPr>
              <w:ind w:right="-108"/>
              <w:jc w:val="center"/>
              <w:rPr>
                <w:b w:val="0"/>
                <w:sz w:val="26"/>
                <w:szCs w:val="26"/>
              </w:rPr>
            </w:pPr>
            <w:r w:rsidRPr="00145C47">
              <w:rPr>
                <w:b w:val="0"/>
                <w:sz w:val="26"/>
                <w:szCs w:val="26"/>
              </w:rPr>
              <w:t>Thầy Thịnh</w:t>
            </w:r>
          </w:p>
        </w:tc>
      </w:tr>
      <w:tr w:rsidR="00510C8E" w:rsidRPr="007F3B95" w:rsidTr="007F3B95">
        <w:tc>
          <w:tcPr>
            <w:tcW w:w="363" w:type="dxa"/>
            <w:vAlign w:val="center"/>
          </w:tcPr>
          <w:p w:rsidR="00510C8E" w:rsidRDefault="009661BD" w:rsidP="00E90364">
            <w:pPr>
              <w:ind w:left="-108" w:right="-108"/>
              <w:jc w:val="center"/>
              <w:rPr>
                <w:b w:val="0"/>
                <w:sz w:val="26"/>
                <w:szCs w:val="26"/>
              </w:rPr>
            </w:pPr>
            <w:r>
              <w:rPr>
                <w:b w:val="0"/>
                <w:sz w:val="26"/>
                <w:szCs w:val="26"/>
              </w:rPr>
              <w:t>28</w:t>
            </w:r>
          </w:p>
        </w:tc>
        <w:tc>
          <w:tcPr>
            <w:tcW w:w="1182" w:type="dxa"/>
            <w:vMerge/>
            <w:vAlign w:val="center"/>
          </w:tcPr>
          <w:p w:rsidR="00510C8E" w:rsidRDefault="00510C8E" w:rsidP="008C0EBE">
            <w:pPr>
              <w:jc w:val="center"/>
              <w:rPr>
                <w:b w:val="0"/>
                <w:sz w:val="26"/>
                <w:szCs w:val="26"/>
              </w:rPr>
            </w:pPr>
          </w:p>
        </w:tc>
        <w:tc>
          <w:tcPr>
            <w:tcW w:w="7023" w:type="dxa"/>
            <w:vAlign w:val="center"/>
          </w:tcPr>
          <w:p w:rsidR="00510C8E" w:rsidRPr="00145C47" w:rsidRDefault="00510C8E" w:rsidP="00257881">
            <w:pPr>
              <w:numPr>
                <w:ilvl w:val="0"/>
                <w:numId w:val="4"/>
              </w:numPr>
              <w:ind w:left="162" w:right="-108" w:hanging="180"/>
              <w:rPr>
                <w:b w:val="0"/>
                <w:sz w:val="26"/>
                <w:szCs w:val="26"/>
              </w:rPr>
            </w:pPr>
            <w:r>
              <w:rPr>
                <w:b w:val="0"/>
                <w:sz w:val="26"/>
                <w:szCs w:val="26"/>
              </w:rPr>
              <w:t>Triển khai kế hoạch</w:t>
            </w:r>
            <w:r w:rsidRPr="00145C47">
              <w:rPr>
                <w:b w:val="0"/>
                <w:sz w:val="26"/>
                <w:szCs w:val="26"/>
              </w:rPr>
              <w:t xml:space="preserve"> phân công công việc cho Lễ khai giảng</w:t>
            </w:r>
          </w:p>
        </w:tc>
        <w:tc>
          <w:tcPr>
            <w:tcW w:w="2610" w:type="dxa"/>
          </w:tcPr>
          <w:p w:rsidR="00510C8E" w:rsidRPr="007F3B95" w:rsidRDefault="008C0EBE" w:rsidP="00E90364">
            <w:pPr>
              <w:ind w:right="-108"/>
              <w:jc w:val="center"/>
              <w:rPr>
                <w:b w:val="0"/>
                <w:sz w:val="26"/>
                <w:szCs w:val="26"/>
              </w:rPr>
            </w:pPr>
            <w:r w:rsidRPr="007F3B95">
              <w:rPr>
                <w:b w:val="0"/>
                <w:sz w:val="26"/>
                <w:szCs w:val="26"/>
              </w:rPr>
              <w:t>Đoàn thanh niên</w:t>
            </w:r>
          </w:p>
        </w:tc>
      </w:tr>
      <w:tr w:rsidR="000E4860" w:rsidRPr="00145C47" w:rsidTr="007F3B95">
        <w:tc>
          <w:tcPr>
            <w:tcW w:w="363" w:type="dxa"/>
            <w:vAlign w:val="center"/>
          </w:tcPr>
          <w:p w:rsidR="000E4860" w:rsidRPr="00145C47" w:rsidRDefault="009661BD" w:rsidP="00E90364">
            <w:pPr>
              <w:ind w:left="-108" w:right="-108"/>
              <w:jc w:val="center"/>
              <w:rPr>
                <w:b w:val="0"/>
                <w:sz w:val="26"/>
                <w:szCs w:val="26"/>
              </w:rPr>
            </w:pPr>
            <w:r>
              <w:rPr>
                <w:b w:val="0"/>
                <w:sz w:val="26"/>
                <w:szCs w:val="26"/>
              </w:rPr>
              <w:t>29</w:t>
            </w:r>
          </w:p>
        </w:tc>
        <w:tc>
          <w:tcPr>
            <w:tcW w:w="1182" w:type="dxa"/>
            <w:vMerge/>
            <w:vAlign w:val="center"/>
          </w:tcPr>
          <w:p w:rsidR="000E4860" w:rsidRPr="00145C47" w:rsidRDefault="000E4860" w:rsidP="008C0EBE">
            <w:pPr>
              <w:jc w:val="center"/>
              <w:rPr>
                <w:b w:val="0"/>
                <w:sz w:val="26"/>
                <w:szCs w:val="26"/>
              </w:rPr>
            </w:pPr>
          </w:p>
        </w:tc>
        <w:tc>
          <w:tcPr>
            <w:tcW w:w="7023" w:type="dxa"/>
            <w:vAlign w:val="center"/>
          </w:tcPr>
          <w:p w:rsidR="000E4860" w:rsidRPr="00145C47" w:rsidRDefault="000E4860" w:rsidP="00257881">
            <w:pPr>
              <w:numPr>
                <w:ilvl w:val="0"/>
                <w:numId w:val="4"/>
              </w:numPr>
              <w:ind w:left="162" w:right="-108" w:hanging="180"/>
              <w:rPr>
                <w:b w:val="0"/>
                <w:sz w:val="26"/>
                <w:szCs w:val="26"/>
              </w:rPr>
            </w:pPr>
            <w:r w:rsidRPr="00145C47">
              <w:rPr>
                <w:b w:val="0"/>
                <w:sz w:val="26"/>
                <w:szCs w:val="26"/>
              </w:rPr>
              <w:t xml:space="preserve">Triển khai việc đăng ký tham gia học lớp </w:t>
            </w:r>
            <w:r w:rsidR="009518D8">
              <w:rPr>
                <w:b w:val="0"/>
                <w:sz w:val="26"/>
                <w:szCs w:val="26"/>
              </w:rPr>
              <w:t>Cảm tình Đoàn đợt 1 năm học 2016-2017</w:t>
            </w:r>
            <w:r w:rsidRPr="00145C47">
              <w:rPr>
                <w:b w:val="0"/>
                <w:sz w:val="26"/>
                <w:szCs w:val="26"/>
              </w:rPr>
              <w:t>.</w:t>
            </w:r>
          </w:p>
        </w:tc>
        <w:tc>
          <w:tcPr>
            <w:tcW w:w="2610" w:type="dxa"/>
          </w:tcPr>
          <w:p w:rsidR="000E4860" w:rsidRPr="00145C47" w:rsidRDefault="000E4860" w:rsidP="00E90364">
            <w:pPr>
              <w:ind w:right="-108"/>
              <w:jc w:val="center"/>
              <w:rPr>
                <w:b w:val="0"/>
                <w:sz w:val="26"/>
                <w:szCs w:val="26"/>
              </w:rPr>
            </w:pPr>
            <w:r w:rsidRPr="00145C47">
              <w:rPr>
                <w:b w:val="0"/>
                <w:sz w:val="26"/>
                <w:szCs w:val="26"/>
              </w:rPr>
              <w:t>Đoàn TN</w:t>
            </w:r>
          </w:p>
        </w:tc>
      </w:tr>
      <w:tr w:rsidR="009518D8" w:rsidRPr="00145C47" w:rsidTr="007F3B95">
        <w:tc>
          <w:tcPr>
            <w:tcW w:w="363" w:type="dxa"/>
            <w:vAlign w:val="center"/>
          </w:tcPr>
          <w:p w:rsidR="009518D8" w:rsidRDefault="009661BD" w:rsidP="00E90364">
            <w:pPr>
              <w:ind w:left="-108" w:right="-108"/>
              <w:jc w:val="center"/>
              <w:rPr>
                <w:b w:val="0"/>
                <w:sz w:val="26"/>
                <w:szCs w:val="26"/>
              </w:rPr>
            </w:pPr>
            <w:r>
              <w:rPr>
                <w:b w:val="0"/>
                <w:sz w:val="26"/>
                <w:szCs w:val="26"/>
              </w:rPr>
              <w:t>30</w:t>
            </w:r>
          </w:p>
        </w:tc>
        <w:tc>
          <w:tcPr>
            <w:tcW w:w="1182" w:type="dxa"/>
            <w:vAlign w:val="center"/>
          </w:tcPr>
          <w:p w:rsidR="009518D8" w:rsidRPr="00145C47" w:rsidRDefault="009518D8" w:rsidP="008C0EBE">
            <w:pPr>
              <w:jc w:val="center"/>
              <w:rPr>
                <w:b w:val="0"/>
                <w:sz w:val="26"/>
                <w:szCs w:val="26"/>
              </w:rPr>
            </w:pPr>
            <w:r>
              <w:rPr>
                <w:b w:val="0"/>
                <w:sz w:val="26"/>
                <w:szCs w:val="26"/>
              </w:rPr>
              <w:t>16/8</w:t>
            </w:r>
          </w:p>
        </w:tc>
        <w:tc>
          <w:tcPr>
            <w:tcW w:w="7023" w:type="dxa"/>
          </w:tcPr>
          <w:p w:rsidR="009518D8" w:rsidRPr="00145C47" w:rsidRDefault="009518D8" w:rsidP="00E90364">
            <w:pPr>
              <w:numPr>
                <w:ilvl w:val="0"/>
                <w:numId w:val="4"/>
              </w:numPr>
              <w:ind w:left="162" w:hanging="180"/>
              <w:rPr>
                <w:b w:val="0"/>
                <w:sz w:val="26"/>
                <w:szCs w:val="26"/>
              </w:rPr>
            </w:pPr>
            <w:r>
              <w:rPr>
                <w:b w:val="0"/>
                <w:sz w:val="26"/>
                <w:szCs w:val="26"/>
              </w:rPr>
              <w:t>Họp tổng kết năm học 2015-201</w:t>
            </w:r>
            <w:r w:rsidR="00510C8E">
              <w:rPr>
                <w:b w:val="0"/>
                <w:sz w:val="26"/>
                <w:szCs w:val="26"/>
              </w:rPr>
              <w:t>6</w:t>
            </w:r>
            <w:r w:rsidRPr="00145C47">
              <w:rPr>
                <w:b w:val="0"/>
                <w:sz w:val="26"/>
                <w:szCs w:val="26"/>
              </w:rPr>
              <w:t xml:space="preserve"> của ngành </w:t>
            </w:r>
          </w:p>
        </w:tc>
        <w:tc>
          <w:tcPr>
            <w:tcW w:w="2610" w:type="dxa"/>
          </w:tcPr>
          <w:p w:rsidR="009518D8" w:rsidRPr="00145C47" w:rsidRDefault="009518D8" w:rsidP="00E90364">
            <w:pPr>
              <w:ind w:right="-108"/>
              <w:jc w:val="center"/>
              <w:rPr>
                <w:b w:val="0"/>
                <w:sz w:val="26"/>
                <w:szCs w:val="26"/>
              </w:rPr>
            </w:pPr>
            <w:r w:rsidRPr="00145C47">
              <w:rPr>
                <w:b w:val="0"/>
                <w:sz w:val="26"/>
                <w:szCs w:val="26"/>
              </w:rPr>
              <w:t>Hiệu trưởng +CT Công Đoàn</w:t>
            </w:r>
          </w:p>
        </w:tc>
      </w:tr>
      <w:tr w:rsidR="009518D8" w:rsidRPr="00145C47" w:rsidTr="007F3B95">
        <w:tc>
          <w:tcPr>
            <w:tcW w:w="363" w:type="dxa"/>
            <w:vAlign w:val="center"/>
          </w:tcPr>
          <w:p w:rsidR="009518D8" w:rsidRPr="00145C47" w:rsidRDefault="009661BD" w:rsidP="00E90364">
            <w:pPr>
              <w:ind w:left="-108" w:right="-108"/>
              <w:jc w:val="center"/>
              <w:rPr>
                <w:b w:val="0"/>
                <w:sz w:val="26"/>
                <w:szCs w:val="26"/>
              </w:rPr>
            </w:pPr>
            <w:r>
              <w:rPr>
                <w:b w:val="0"/>
                <w:sz w:val="26"/>
                <w:szCs w:val="26"/>
              </w:rPr>
              <w:t>31</w:t>
            </w:r>
          </w:p>
        </w:tc>
        <w:tc>
          <w:tcPr>
            <w:tcW w:w="1182" w:type="dxa"/>
            <w:vAlign w:val="center"/>
          </w:tcPr>
          <w:p w:rsidR="009518D8" w:rsidRPr="00145C47" w:rsidRDefault="009518D8" w:rsidP="008C0EBE">
            <w:pPr>
              <w:jc w:val="center"/>
              <w:rPr>
                <w:b w:val="0"/>
                <w:sz w:val="26"/>
                <w:szCs w:val="26"/>
              </w:rPr>
            </w:pPr>
            <w:r w:rsidRPr="00145C47">
              <w:rPr>
                <w:b w:val="0"/>
                <w:sz w:val="26"/>
                <w:szCs w:val="26"/>
              </w:rPr>
              <w:t>18/8</w:t>
            </w:r>
          </w:p>
        </w:tc>
        <w:tc>
          <w:tcPr>
            <w:tcW w:w="7023" w:type="dxa"/>
            <w:vAlign w:val="center"/>
          </w:tcPr>
          <w:p w:rsidR="009518D8" w:rsidRPr="00145C47" w:rsidRDefault="009518D8" w:rsidP="00257881">
            <w:pPr>
              <w:numPr>
                <w:ilvl w:val="0"/>
                <w:numId w:val="4"/>
              </w:numPr>
              <w:ind w:left="162" w:right="-108" w:hanging="180"/>
              <w:rPr>
                <w:b w:val="0"/>
                <w:sz w:val="26"/>
                <w:szCs w:val="26"/>
              </w:rPr>
            </w:pPr>
            <w:r w:rsidRPr="00145C47">
              <w:rPr>
                <w:b w:val="0"/>
                <w:sz w:val="26"/>
                <w:szCs w:val="26"/>
              </w:rPr>
              <w:t>Hoàn tất văn kiện đại hội cha mẹ học sinh trường</w:t>
            </w:r>
          </w:p>
        </w:tc>
        <w:tc>
          <w:tcPr>
            <w:tcW w:w="2610" w:type="dxa"/>
          </w:tcPr>
          <w:p w:rsidR="009518D8" w:rsidRPr="00145C47" w:rsidRDefault="009518D8" w:rsidP="00E90364">
            <w:pPr>
              <w:ind w:right="-108"/>
              <w:jc w:val="center"/>
              <w:rPr>
                <w:b w:val="0"/>
                <w:sz w:val="26"/>
                <w:szCs w:val="26"/>
              </w:rPr>
            </w:pPr>
            <w:r w:rsidRPr="00145C47">
              <w:rPr>
                <w:b w:val="0"/>
                <w:sz w:val="26"/>
                <w:szCs w:val="26"/>
              </w:rPr>
              <w:t>Thư ký hội đồng</w:t>
            </w:r>
          </w:p>
        </w:tc>
      </w:tr>
      <w:tr w:rsidR="008C0EBE" w:rsidRPr="00145C47" w:rsidTr="007F3B95">
        <w:tc>
          <w:tcPr>
            <w:tcW w:w="363" w:type="dxa"/>
            <w:vAlign w:val="center"/>
          </w:tcPr>
          <w:p w:rsidR="008C0EBE" w:rsidRPr="00145C47" w:rsidRDefault="009661BD" w:rsidP="00E90364">
            <w:pPr>
              <w:ind w:left="-108" w:right="-108"/>
              <w:jc w:val="center"/>
              <w:rPr>
                <w:b w:val="0"/>
                <w:sz w:val="26"/>
                <w:szCs w:val="26"/>
              </w:rPr>
            </w:pPr>
            <w:r>
              <w:rPr>
                <w:b w:val="0"/>
                <w:sz w:val="26"/>
                <w:szCs w:val="26"/>
              </w:rPr>
              <w:lastRenderedPageBreak/>
              <w:t>32</w:t>
            </w:r>
          </w:p>
        </w:tc>
        <w:tc>
          <w:tcPr>
            <w:tcW w:w="1182" w:type="dxa"/>
            <w:vMerge w:val="restart"/>
            <w:vAlign w:val="center"/>
          </w:tcPr>
          <w:p w:rsidR="008C0EBE" w:rsidRPr="00145C47" w:rsidRDefault="008C0EBE" w:rsidP="008C0EBE">
            <w:pPr>
              <w:jc w:val="center"/>
              <w:rPr>
                <w:b w:val="0"/>
                <w:sz w:val="26"/>
                <w:szCs w:val="26"/>
              </w:rPr>
            </w:pPr>
            <w:r w:rsidRPr="00145C47">
              <w:rPr>
                <w:b w:val="0"/>
                <w:sz w:val="26"/>
                <w:szCs w:val="26"/>
              </w:rPr>
              <w:t>20/8</w:t>
            </w:r>
          </w:p>
          <w:p w:rsidR="008C0EBE" w:rsidRPr="00145C47" w:rsidRDefault="008C0EBE" w:rsidP="008C0EBE">
            <w:pPr>
              <w:jc w:val="center"/>
              <w:rPr>
                <w:b w:val="0"/>
                <w:sz w:val="26"/>
                <w:szCs w:val="26"/>
              </w:rPr>
            </w:pPr>
          </w:p>
        </w:tc>
        <w:tc>
          <w:tcPr>
            <w:tcW w:w="7023" w:type="dxa"/>
            <w:vAlign w:val="center"/>
          </w:tcPr>
          <w:p w:rsidR="008C0EBE" w:rsidRPr="00145C47" w:rsidRDefault="008C0EBE" w:rsidP="00257881">
            <w:pPr>
              <w:numPr>
                <w:ilvl w:val="0"/>
                <w:numId w:val="4"/>
              </w:numPr>
              <w:ind w:left="162" w:right="-108" w:hanging="180"/>
              <w:rPr>
                <w:b w:val="0"/>
                <w:sz w:val="26"/>
                <w:szCs w:val="26"/>
              </w:rPr>
            </w:pPr>
            <w:r w:rsidRPr="00145C47">
              <w:rPr>
                <w:b w:val="0"/>
                <w:sz w:val="26"/>
                <w:szCs w:val="26"/>
              </w:rPr>
              <w:t>Nộp báo cáo tháng 8 và kế hoạch tháng 9</w:t>
            </w:r>
          </w:p>
        </w:tc>
        <w:tc>
          <w:tcPr>
            <w:tcW w:w="2610" w:type="dxa"/>
          </w:tcPr>
          <w:p w:rsidR="008C0EBE" w:rsidRPr="00145C47" w:rsidRDefault="008C0EBE" w:rsidP="00E90364">
            <w:pPr>
              <w:ind w:right="-108"/>
              <w:jc w:val="center"/>
              <w:rPr>
                <w:b w:val="0"/>
                <w:sz w:val="26"/>
                <w:szCs w:val="26"/>
              </w:rPr>
            </w:pPr>
            <w:r w:rsidRPr="00145C47">
              <w:rPr>
                <w:b w:val="0"/>
                <w:sz w:val="26"/>
                <w:szCs w:val="26"/>
              </w:rPr>
              <w:t>Tổ trưởng, Các bộ phận, GVCN</w:t>
            </w:r>
          </w:p>
        </w:tc>
      </w:tr>
      <w:tr w:rsidR="00D75C6F" w:rsidRPr="00145C47" w:rsidTr="007F3B95">
        <w:tc>
          <w:tcPr>
            <w:tcW w:w="363" w:type="dxa"/>
            <w:vAlign w:val="center"/>
          </w:tcPr>
          <w:p w:rsidR="00D75C6F" w:rsidRDefault="007F3B95" w:rsidP="00E90364">
            <w:pPr>
              <w:ind w:left="-108" w:right="-108"/>
              <w:jc w:val="center"/>
              <w:rPr>
                <w:b w:val="0"/>
                <w:sz w:val="26"/>
                <w:szCs w:val="26"/>
              </w:rPr>
            </w:pPr>
            <w:r>
              <w:rPr>
                <w:b w:val="0"/>
                <w:sz w:val="26"/>
                <w:szCs w:val="26"/>
              </w:rPr>
              <w:t>33</w:t>
            </w:r>
          </w:p>
        </w:tc>
        <w:tc>
          <w:tcPr>
            <w:tcW w:w="1182" w:type="dxa"/>
            <w:vMerge/>
            <w:vAlign w:val="center"/>
          </w:tcPr>
          <w:p w:rsidR="00D75C6F" w:rsidRPr="00510C8E" w:rsidRDefault="00D75C6F" w:rsidP="008C0EBE">
            <w:pPr>
              <w:jc w:val="center"/>
              <w:rPr>
                <w:b w:val="0"/>
                <w:color w:val="FF0000"/>
                <w:sz w:val="26"/>
                <w:szCs w:val="26"/>
              </w:rPr>
            </w:pPr>
          </w:p>
        </w:tc>
        <w:tc>
          <w:tcPr>
            <w:tcW w:w="7023" w:type="dxa"/>
            <w:vAlign w:val="center"/>
          </w:tcPr>
          <w:p w:rsidR="00D75C6F" w:rsidRPr="009661BD" w:rsidRDefault="00D75C6F" w:rsidP="0069438B">
            <w:pPr>
              <w:numPr>
                <w:ilvl w:val="0"/>
                <w:numId w:val="4"/>
              </w:numPr>
              <w:ind w:left="162" w:right="-108" w:hanging="180"/>
              <w:rPr>
                <w:b w:val="0"/>
                <w:sz w:val="26"/>
                <w:szCs w:val="26"/>
              </w:rPr>
            </w:pPr>
            <w:r w:rsidRPr="009661BD">
              <w:rPr>
                <w:b w:val="0"/>
                <w:sz w:val="26"/>
                <w:szCs w:val="26"/>
              </w:rPr>
              <w:t xml:space="preserve">Tổ chức chương trình </w:t>
            </w:r>
            <w:r w:rsidRPr="009661BD">
              <w:rPr>
                <w:b w:val="0"/>
                <w:color w:val="222222"/>
                <w:sz w:val="26"/>
                <w:szCs w:val="26"/>
              </w:rPr>
              <w:t>“Tuyên truyền, phổ biến, giáo dục pháp luật lưu động năm 2016” của Phòng Pháp chế - Sở Giáo dục và Đào tạo Thành phố Hồ Chí Minh.</w:t>
            </w:r>
          </w:p>
        </w:tc>
        <w:tc>
          <w:tcPr>
            <w:tcW w:w="2610" w:type="dxa"/>
            <w:vAlign w:val="center"/>
          </w:tcPr>
          <w:p w:rsidR="00D75C6F" w:rsidRPr="00145C47" w:rsidRDefault="00D75C6F" w:rsidP="0069438B">
            <w:pPr>
              <w:ind w:right="-108"/>
              <w:jc w:val="center"/>
              <w:rPr>
                <w:b w:val="0"/>
                <w:sz w:val="26"/>
                <w:szCs w:val="26"/>
              </w:rPr>
            </w:pPr>
            <w:r>
              <w:rPr>
                <w:b w:val="0"/>
                <w:sz w:val="26"/>
                <w:szCs w:val="26"/>
              </w:rPr>
              <w:t>Đoàn thanh niên</w:t>
            </w:r>
          </w:p>
        </w:tc>
      </w:tr>
      <w:tr w:rsidR="00D75C6F" w:rsidRPr="00145C47" w:rsidTr="007F3B95">
        <w:tc>
          <w:tcPr>
            <w:tcW w:w="363" w:type="dxa"/>
            <w:vAlign w:val="center"/>
          </w:tcPr>
          <w:p w:rsidR="00D75C6F" w:rsidRDefault="007F3B95" w:rsidP="00E90364">
            <w:pPr>
              <w:ind w:left="-108" w:right="-108"/>
              <w:jc w:val="center"/>
              <w:rPr>
                <w:b w:val="0"/>
                <w:sz w:val="26"/>
                <w:szCs w:val="26"/>
              </w:rPr>
            </w:pPr>
            <w:r>
              <w:rPr>
                <w:b w:val="0"/>
                <w:sz w:val="26"/>
                <w:szCs w:val="26"/>
              </w:rPr>
              <w:t>34</w:t>
            </w:r>
          </w:p>
        </w:tc>
        <w:tc>
          <w:tcPr>
            <w:tcW w:w="1182" w:type="dxa"/>
            <w:vMerge/>
            <w:vAlign w:val="center"/>
          </w:tcPr>
          <w:p w:rsidR="00D75C6F" w:rsidRPr="00510C8E" w:rsidRDefault="00D75C6F" w:rsidP="008C0EBE">
            <w:pPr>
              <w:jc w:val="center"/>
              <w:rPr>
                <w:b w:val="0"/>
                <w:color w:val="FF0000"/>
                <w:sz w:val="26"/>
                <w:szCs w:val="26"/>
              </w:rPr>
            </w:pPr>
          </w:p>
        </w:tc>
        <w:tc>
          <w:tcPr>
            <w:tcW w:w="7023" w:type="dxa"/>
            <w:vAlign w:val="center"/>
          </w:tcPr>
          <w:p w:rsidR="00D75C6F" w:rsidRPr="00510C8E" w:rsidRDefault="00D75C6F" w:rsidP="00257881">
            <w:pPr>
              <w:numPr>
                <w:ilvl w:val="0"/>
                <w:numId w:val="4"/>
              </w:numPr>
              <w:ind w:left="162" w:right="-108" w:hanging="180"/>
              <w:rPr>
                <w:b w:val="0"/>
                <w:color w:val="FF0000"/>
                <w:sz w:val="26"/>
                <w:szCs w:val="26"/>
              </w:rPr>
            </w:pPr>
            <w:r w:rsidRPr="00145C47">
              <w:rPr>
                <w:b w:val="0"/>
                <w:sz w:val="26"/>
                <w:szCs w:val="26"/>
              </w:rPr>
              <w:t xml:space="preserve">Tuyển chọn các tiết mục văn nghệ phục vụ cho Lễ Khai giảng </w:t>
            </w:r>
            <w:r>
              <w:rPr>
                <w:b w:val="0"/>
                <w:sz w:val="26"/>
                <w:szCs w:val="26"/>
              </w:rPr>
              <w:t>năm học 2016 – 2017</w:t>
            </w:r>
            <w:r w:rsidRPr="00145C47">
              <w:rPr>
                <w:b w:val="0"/>
                <w:sz w:val="26"/>
                <w:szCs w:val="26"/>
              </w:rPr>
              <w:t>.</w:t>
            </w:r>
          </w:p>
        </w:tc>
        <w:tc>
          <w:tcPr>
            <w:tcW w:w="2610" w:type="dxa"/>
            <w:vAlign w:val="center"/>
          </w:tcPr>
          <w:p w:rsidR="00D75C6F" w:rsidRPr="007F3B95" w:rsidRDefault="00D75C6F" w:rsidP="00E90364">
            <w:pPr>
              <w:ind w:right="-108"/>
              <w:jc w:val="center"/>
              <w:rPr>
                <w:b w:val="0"/>
                <w:sz w:val="26"/>
                <w:szCs w:val="26"/>
              </w:rPr>
            </w:pPr>
            <w:r w:rsidRPr="007F3B95">
              <w:rPr>
                <w:b w:val="0"/>
                <w:sz w:val="26"/>
                <w:szCs w:val="26"/>
              </w:rPr>
              <w:t>Đoàn thanh niên</w:t>
            </w:r>
          </w:p>
        </w:tc>
      </w:tr>
      <w:tr w:rsidR="00D75C6F" w:rsidRPr="00145C47" w:rsidTr="007F3B95">
        <w:tc>
          <w:tcPr>
            <w:tcW w:w="363" w:type="dxa"/>
            <w:tcBorders>
              <w:bottom w:val="single" w:sz="4" w:space="0" w:color="auto"/>
            </w:tcBorders>
            <w:vAlign w:val="center"/>
          </w:tcPr>
          <w:p w:rsidR="00D75C6F" w:rsidRPr="00145C47" w:rsidRDefault="007F3B95" w:rsidP="00E90364">
            <w:pPr>
              <w:ind w:left="-108" w:right="-108"/>
              <w:jc w:val="center"/>
              <w:rPr>
                <w:b w:val="0"/>
                <w:sz w:val="26"/>
                <w:szCs w:val="26"/>
              </w:rPr>
            </w:pPr>
            <w:r>
              <w:rPr>
                <w:b w:val="0"/>
                <w:sz w:val="26"/>
                <w:szCs w:val="26"/>
              </w:rPr>
              <w:t>35</w:t>
            </w:r>
          </w:p>
        </w:tc>
        <w:tc>
          <w:tcPr>
            <w:tcW w:w="1182" w:type="dxa"/>
            <w:tcBorders>
              <w:bottom w:val="single" w:sz="4" w:space="0" w:color="auto"/>
            </w:tcBorders>
            <w:vAlign w:val="center"/>
          </w:tcPr>
          <w:p w:rsidR="00D75C6F" w:rsidRPr="00145C47" w:rsidRDefault="00D75C6F" w:rsidP="008C0EBE">
            <w:pPr>
              <w:jc w:val="center"/>
              <w:rPr>
                <w:b w:val="0"/>
                <w:sz w:val="26"/>
                <w:szCs w:val="26"/>
              </w:rPr>
            </w:pPr>
            <w:r>
              <w:rPr>
                <w:b w:val="0"/>
                <w:sz w:val="26"/>
                <w:szCs w:val="26"/>
              </w:rPr>
              <w:t>21</w:t>
            </w:r>
            <w:r w:rsidRPr="00145C47">
              <w:rPr>
                <w:b w:val="0"/>
                <w:sz w:val="26"/>
                <w:szCs w:val="26"/>
              </w:rPr>
              <w:t>/8</w:t>
            </w:r>
          </w:p>
        </w:tc>
        <w:tc>
          <w:tcPr>
            <w:tcW w:w="7023" w:type="dxa"/>
            <w:tcBorders>
              <w:bottom w:val="single" w:sz="4" w:space="0" w:color="auto"/>
            </w:tcBorders>
            <w:vAlign w:val="center"/>
          </w:tcPr>
          <w:p w:rsidR="00D75C6F" w:rsidRPr="00145C47" w:rsidRDefault="00D75C6F" w:rsidP="00257881">
            <w:pPr>
              <w:numPr>
                <w:ilvl w:val="0"/>
                <w:numId w:val="4"/>
              </w:numPr>
              <w:ind w:left="162" w:right="-108" w:hanging="180"/>
              <w:rPr>
                <w:b w:val="0"/>
                <w:sz w:val="26"/>
                <w:szCs w:val="26"/>
              </w:rPr>
            </w:pPr>
            <w:r>
              <w:rPr>
                <w:b w:val="0"/>
                <w:sz w:val="26"/>
                <w:szCs w:val="26"/>
              </w:rPr>
              <w:t xml:space="preserve">Khám sức khỏe cho GV- NV </w:t>
            </w:r>
          </w:p>
        </w:tc>
        <w:tc>
          <w:tcPr>
            <w:tcW w:w="2610" w:type="dxa"/>
            <w:tcBorders>
              <w:bottom w:val="single" w:sz="4" w:space="0" w:color="auto"/>
            </w:tcBorders>
            <w:vAlign w:val="center"/>
          </w:tcPr>
          <w:p w:rsidR="00D75C6F" w:rsidRPr="007F3B95" w:rsidRDefault="00D75C6F" w:rsidP="00E90364">
            <w:pPr>
              <w:ind w:right="-108"/>
              <w:jc w:val="center"/>
              <w:rPr>
                <w:b w:val="0"/>
                <w:sz w:val="26"/>
                <w:szCs w:val="26"/>
              </w:rPr>
            </w:pPr>
            <w:r w:rsidRPr="007F3B95">
              <w:rPr>
                <w:b w:val="0"/>
                <w:sz w:val="26"/>
                <w:szCs w:val="26"/>
              </w:rPr>
              <w:t>Công Đoàn</w:t>
            </w:r>
          </w:p>
        </w:tc>
      </w:tr>
      <w:tr w:rsidR="00D75C6F" w:rsidRPr="00145C47" w:rsidTr="007F3B95">
        <w:tc>
          <w:tcPr>
            <w:tcW w:w="363" w:type="dxa"/>
            <w:vAlign w:val="center"/>
          </w:tcPr>
          <w:p w:rsidR="00D75C6F" w:rsidRPr="00145C47" w:rsidRDefault="007F3B95" w:rsidP="00E90364">
            <w:pPr>
              <w:ind w:left="-108" w:right="-108"/>
              <w:jc w:val="center"/>
              <w:rPr>
                <w:b w:val="0"/>
                <w:sz w:val="26"/>
                <w:szCs w:val="26"/>
              </w:rPr>
            </w:pPr>
            <w:r>
              <w:rPr>
                <w:b w:val="0"/>
                <w:sz w:val="26"/>
                <w:szCs w:val="26"/>
              </w:rPr>
              <w:t>36</w:t>
            </w:r>
          </w:p>
        </w:tc>
        <w:tc>
          <w:tcPr>
            <w:tcW w:w="1182" w:type="dxa"/>
            <w:vAlign w:val="center"/>
          </w:tcPr>
          <w:p w:rsidR="00D75C6F" w:rsidRPr="00145C47" w:rsidRDefault="00D75C6F" w:rsidP="008C0EBE">
            <w:pPr>
              <w:jc w:val="center"/>
              <w:rPr>
                <w:b w:val="0"/>
                <w:sz w:val="26"/>
                <w:szCs w:val="26"/>
              </w:rPr>
            </w:pPr>
            <w:r>
              <w:rPr>
                <w:b w:val="0"/>
                <w:sz w:val="26"/>
                <w:szCs w:val="26"/>
              </w:rPr>
              <w:t xml:space="preserve">Trong tuần </w:t>
            </w:r>
          </w:p>
        </w:tc>
        <w:tc>
          <w:tcPr>
            <w:tcW w:w="7023" w:type="dxa"/>
          </w:tcPr>
          <w:p w:rsidR="00D75C6F" w:rsidRPr="00FC1728" w:rsidRDefault="00D75C6F" w:rsidP="00F71818">
            <w:pPr>
              <w:tabs>
                <w:tab w:val="left" w:pos="284"/>
              </w:tabs>
              <w:spacing w:before="240" w:line="276" w:lineRule="auto"/>
              <w:rPr>
                <w:rFonts w:asciiTheme="majorHAnsi" w:hAnsiTheme="majorHAnsi" w:cstheme="majorHAnsi"/>
                <w:sz w:val="26"/>
                <w:szCs w:val="26"/>
              </w:rPr>
            </w:pPr>
            <w:r>
              <w:rPr>
                <w:rFonts w:asciiTheme="majorHAnsi" w:hAnsiTheme="majorHAnsi" w:cstheme="majorHAnsi"/>
                <w:sz w:val="26"/>
                <w:szCs w:val="26"/>
              </w:rPr>
              <w:t xml:space="preserve">- </w:t>
            </w:r>
            <w:r w:rsidRPr="009661BD">
              <w:rPr>
                <w:b w:val="0"/>
                <w:sz w:val="26"/>
                <w:szCs w:val="26"/>
              </w:rPr>
              <w:t>Tổ chức Hội nghị Chi Đoàn mẫu</w:t>
            </w:r>
          </w:p>
        </w:tc>
        <w:tc>
          <w:tcPr>
            <w:tcW w:w="2610" w:type="dxa"/>
            <w:vAlign w:val="center"/>
          </w:tcPr>
          <w:p w:rsidR="00D75C6F" w:rsidRPr="007F3B95" w:rsidRDefault="00D75C6F" w:rsidP="00E90364">
            <w:pPr>
              <w:jc w:val="center"/>
              <w:rPr>
                <w:b w:val="0"/>
                <w:sz w:val="26"/>
                <w:szCs w:val="26"/>
              </w:rPr>
            </w:pPr>
            <w:r w:rsidRPr="007F3B95">
              <w:rPr>
                <w:b w:val="0"/>
                <w:sz w:val="26"/>
                <w:szCs w:val="26"/>
              </w:rPr>
              <w:t>Đoàn thanh niên</w:t>
            </w:r>
          </w:p>
        </w:tc>
      </w:tr>
      <w:tr w:rsidR="00D75C6F" w:rsidRPr="00145C47" w:rsidTr="007F3B95">
        <w:trPr>
          <w:trHeight w:val="287"/>
        </w:trPr>
        <w:tc>
          <w:tcPr>
            <w:tcW w:w="11178" w:type="dxa"/>
            <w:gridSpan w:val="4"/>
            <w:shd w:val="clear" w:color="auto" w:fill="FFFF00"/>
            <w:vAlign w:val="center"/>
          </w:tcPr>
          <w:p w:rsidR="00D75C6F" w:rsidRPr="00145C47" w:rsidRDefault="00D75C6F" w:rsidP="008C0EBE">
            <w:pPr>
              <w:ind w:left="252" w:right="-108"/>
              <w:jc w:val="center"/>
              <w:rPr>
                <w:sz w:val="26"/>
                <w:szCs w:val="26"/>
              </w:rPr>
            </w:pPr>
            <w:r>
              <w:rPr>
                <w:sz w:val="26"/>
                <w:szCs w:val="26"/>
              </w:rPr>
              <w:t>TUẦN LỄ TỪ NGÀY 22/08/2016</w:t>
            </w:r>
            <w:r w:rsidRPr="00145C47">
              <w:rPr>
                <w:sz w:val="26"/>
                <w:szCs w:val="26"/>
              </w:rPr>
              <w:t xml:space="preserve"> </w:t>
            </w:r>
            <w:r w:rsidRPr="00145C47">
              <w:rPr>
                <w:sz w:val="26"/>
                <w:szCs w:val="26"/>
              </w:rPr>
              <w:sym w:font="Wingdings" w:char="F0E0"/>
            </w:r>
            <w:r>
              <w:rPr>
                <w:sz w:val="26"/>
                <w:szCs w:val="26"/>
              </w:rPr>
              <w:t xml:space="preserve"> 28</w:t>
            </w:r>
            <w:r w:rsidRPr="00145C47">
              <w:rPr>
                <w:sz w:val="26"/>
                <w:szCs w:val="26"/>
              </w:rPr>
              <w:t>/08/201</w:t>
            </w:r>
            <w:r>
              <w:rPr>
                <w:sz w:val="26"/>
                <w:szCs w:val="26"/>
              </w:rPr>
              <w:t>6</w:t>
            </w:r>
          </w:p>
        </w:tc>
      </w:tr>
      <w:tr w:rsidR="00D75C6F" w:rsidRPr="00145C47" w:rsidTr="007F3B95">
        <w:tc>
          <w:tcPr>
            <w:tcW w:w="363" w:type="dxa"/>
            <w:tcBorders>
              <w:bottom w:val="single" w:sz="4" w:space="0" w:color="auto"/>
            </w:tcBorders>
            <w:vAlign w:val="center"/>
          </w:tcPr>
          <w:p w:rsidR="00D75C6F" w:rsidRDefault="007F3B95" w:rsidP="00E90364">
            <w:pPr>
              <w:ind w:left="-108" w:right="-108"/>
              <w:jc w:val="center"/>
              <w:rPr>
                <w:b w:val="0"/>
                <w:sz w:val="26"/>
                <w:szCs w:val="26"/>
              </w:rPr>
            </w:pPr>
            <w:r>
              <w:rPr>
                <w:b w:val="0"/>
                <w:sz w:val="26"/>
                <w:szCs w:val="26"/>
              </w:rPr>
              <w:t>37</w:t>
            </w:r>
          </w:p>
        </w:tc>
        <w:tc>
          <w:tcPr>
            <w:tcW w:w="1182" w:type="dxa"/>
            <w:vAlign w:val="center"/>
          </w:tcPr>
          <w:p w:rsidR="00D75C6F" w:rsidRDefault="00D75C6F" w:rsidP="008C0EBE">
            <w:pPr>
              <w:jc w:val="center"/>
              <w:rPr>
                <w:b w:val="0"/>
                <w:sz w:val="26"/>
                <w:szCs w:val="26"/>
              </w:rPr>
            </w:pPr>
            <w:r>
              <w:rPr>
                <w:b w:val="0"/>
                <w:sz w:val="26"/>
                <w:szCs w:val="26"/>
              </w:rPr>
              <w:t>22/8</w:t>
            </w:r>
          </w:p>
        </w:tc>
        <w:tc>
          <w:tcPr>
            <w:tcW w:w="7023" w:type="dxa"/>
            <w:tcBorders>
              <w:bottom w:val="single" w:sz="4" w:space="0" w:color="auto"/>
            </w:tcBorders>
            <w:vAlign w:val="center"/>
          </w:tcPr>
          <w:p w:rsidR="00D75C6F" w:rsidRPr="009661BD" w:rsidRDefault="00D75C6F" w:rsidP="009661BD">
            <w:pPr>
              <w:tabs>
                <w:tab w:val="left" w:pos="284"/>
              </w:tabs>
              <w:spacing w:line="360" w:lineRule="auto"/>
              <w:rPr>
                <w:b w:val="0"/>
                <w:sz w:val="26"/>
                <w:szCs w:val="26"/>
              </w:rPr>
            </w:pPr>
            <w:r w:rsidRPr="009661BD">
              <w:rPr>
                <w:b w:val="0"/>
                <w:sz w:val="26"/>
                <w:szCs w:val="26"/>
              </w:rPr>
              <w:t>- Tổ chức Hội nghị Chi Đoàn tại tất cả các Chi đoàn lớp của 3 khối</w:t>
            </w:r>
          </w:p>
        </w:tc>
        <w:tc>
          <w:tcPr>
            <w:tcW w:w="2610" w:type="dxa"/>
            <w:tcBorders>
              <w:bottom w:val="single" w:sz="4" w:space="0" w:color="auto"/>
            </w:tcBorders>
            <w:vAlign w:val="center"/>
          </w:tcPr>
          <w:p w:rsidR="00D75C6F" w:rsidRPr="00145C47" w:rsidRDefault="00D75C6F" w:rsidP="00E90364">
            <w:pPr>
              <w:ind w:right="-108"/>
              <w:jc w:val="center"/>
              <w:rPr>
                <w:b w:val="0"/>
                <w:sz w:val="26"/>
                <w:szCs w:val="26"/>
              </w:rPr>
            </w:pPr>
          </w:p>
        </w:tc>
      </w:tr>
      <w:tr w:rsidR="00D75C6F" w:rsidRPr="00145C47" w:rsidTr="007F3B95">
        <w:tc>
          <w:tcPr>
            <w:tcW w:w="363" w:type="dxa"/>
            <w:tcBorders>
              <w:bottom w:val="single" w:sz="4" w:space="0" w:color="auto"/>
            </w:tcBorders>
            <w:vAlign w:val="center"/>
          </w:tcPr>
          <w:p w:rsidR="00D75C6F" w:rsidRDefault="007F3B95" w:rsidP="00E90364">
            <w:pPr>
              <w:ind w:left="-108" w:right="-108"/>
              <w:jc w:val="center"/>
              <w:rPr>
                <w:b w:val="0"/>
                <w:sz w:val="26"/>
                <w:szCs w:val="26"/>
              </w:rPr>
            </w:pPr>
            <w:r>
              <w:rPr>
                <w:b w:val="0"/>
                <w:sz w:val="26"/>
                <w:szCs w:val="26"/>
              </w:rPr>
              <w:t>38</w:t>
            </w:r>
          </w:p>
        </w:tc>
        <w:tc>
          <w:tcPr>
            <w:tcW w:w="1182" w:type="dxa"/>
            <w:vAlign w:val="center"/>
          </w:tcPr>
          <w:p w:rsidR="00D75C6F" w:rsidRDefault="00D75C6F" w:rsidP="008C0EBE">
            <w:pPr>
              <w:jc w:val="center"/>
              <w:rPr>
                <w:b w:val="0"/>
                <w:sz w:val="26"/>
                <w:szCs w:val="26"/>
              </w:rPr>
            </w:pPr>
            <w:r>
              <w:rPr>
                <w:b w:val="0"/>
                <w:sz w:val="26"/>
                <w:szCs w:val="26"/>
              </w:rPr>
              <w:t>22/8</w:t>
            </w:r>
          </w:p>
        </w:tc>
        <w:tc>
          <w:tcPr>
            <w:tcW w:w="7023" w:type="dxa"/>
            <w:tcBorders>
              <w:bottom w:val="single" w:sz="4" w:space="0" w:color="auto"/>
            </w:tcBorders>
            <w:vAlign w:val="center"/>
          </w:tcPr>
          <w:p w:rsidR="00D75C6F" w:rsidRPr="00145C47" w:rsidRDefault="00D75C6F" w:rsidP="00E90364">
            <w:pPr>
              <w:numPr>
                <w:ilvl w:val="0"/>
                <w:numId w:val="4"/>
              </w:numPr>
              <w:ind w:left="162" w:right="-108" w:hanging="180"/>
              <w:rPr>
                <w:b w:val="0"/>
                <w:sz w:val="26"/>
                <w:szCs w:val="26"/>
              </w:rPr>
            </w:pPr>
            <w:r w:rsidRPr="00145C47">
              <w:rPr>
                <w:b w:val="0"/>
                <w:sz w:val="26"/>
                <w:szCs w:val="26"/>
              </w:rPr>
              <w:t>Họp GV dạy bồi dưỡng và HS được vào đội tuyển khối 10.</w:t>
            </w:r>
          </w:p>
        </w:tc>
        <w:tc>
          <w:tcPr>
            <w:tcW w:w="2610" w:type="dxa"/>
            <w:tcBorders>
              <w:bottom w:val="single" w:sz="4" w:space="0" w:color="auto"/>
            </w:tcBorders>
            <w:vAlign w:val="center"/>
          </w:tcPr>
          <w:p w:rsidR="00D75C6F" w:rsidRPr="00145C47" w:rsidRDefault="00D75C6F" w:rsidP="00E90364">
            <w:pPr>
              <w:ind w:right="-108"/>
              <w:jc w:val="center"/>
              <w:rPr>
                <w:b w:val="0"/>
                <w:sz w:val="26"/>
                <w:szCs w:val="26"/>
              </w:rPr>
            </w:pPr>
            <w:r w:rsidRPr="00145C47">
              <w:rPr>
                <w:b w:val="0"/>
                <w:sz w:val="26"/>
                <w:szCs w:val="26"/>
              </w:rPr>
              <w:t>Ban giám hiệu</w:t>
            </w:r>
          </w:p>
        </w:tc>
      </w:tr>
      <w:tr w:rsidR="00D75C6F" w:rsidRPr="00145C47" w:rsidTr="007F3B95">
        <w:tc>
          <w:tcPr>
            <w:tcW w:w="363" w:type="dxa"/>
            <w:tcBorders>
              <w:bottom w:val="single" w:sz="4" w:space="0" w:color="auto"/>
            </w:tcBorders>
            <w:vAlign w:val="center"/>
          </w:tcPr>
          <w:p w:rsidR="00D75C6F" w:rsidRDefault="007F3B95" w:rsidP="00E90364">
            <w:pPr>
              <w:ind w:left="-108" w:right="-108"/>
              <w:jc w:val="center"/>
              <w:rPr>
                <w:b w:val="0"/>
                <w:sz w:val="26"/>
                <w:szCs w:val="26"/>
              </w:rPr>
            </w:pPr>
            <w:r>
              <w:rPr>
                <w:b w:val="0"/>
                <w:sz w:val="26"/>
                <w:szCs w:val="26"/>
              </w:rPr>
              <w:t>39</w:t>
            </w:r>
          </w:p>
        </w:tc>
        <w:tc>
          <w:tcPr>
            <w:tcW w:w="1182" w:type="dxa"/>
            <w:vAlign w:val="center"/>
          </w:tcPr>
          <w:p w:rsidR="00D75C6F" w:rsidRDefault="00D75C6F" w:rsidP="008C0EBE">
            <w:pPr>
              <w:jc w:val="center"/>
              <w:rPr>
                <w:b w:val="0"/>
                <w:sz w:val="26"/>
                <w:szCs w:val="26"/>
              </w:rPr>
            </w:pPr>
            <w:r>
              <w:rPr>
                <w:b w:val="0"/>
                <w:sz w:val="26"/>
                <w:szCs w:val="26"/>
              </w:rPr>
              <w:t>23/8</w:t>
            </w:r>
          </w:p>
        </w:tc>
        <w:tc>
          <w:tcPr>
            <w:tcW w:w="7023" w:type="dxa"/>
            <w:tcBorders>
              <w:bottom w:val="single" w:sz="4" w:space="0" w:color="auto"/>
            </w:tcBorders>
            <w:vAlign w:val="center"/>
          </w:tcPr>
          <w:p w:rsidR="00D75C6F" w:rsidRPr="00145C47" w:rsidRDefault="00D75C6F" w:rsidP="00E90364">
            <w:pPr>
              <w:numPr>
                <w:ilvl w:val="0"/>
                <w:numId w:val="4"/>
              </w:numPr>
              <w:ind w:left="162" w:right="-108" w:hanging="180"/>
              <w:rPr>
                <w:b w:val="0"/>
                <w:sz w:val="26"/>
                <w:szCs w:val="26"/>
              </w:rPr>
            </w:pPr>
            <w:r w:rsidRPr="00145C47">
              <w:rPr>
                <w:b w:val="0"/>
                <w:sz w:val="26"/>
                <w:szCs w:val="26"/>
              </w:rPr>
              <w:t>GV bắt đầu dạy bồi dưỡng cho đội tuyển khối 10.</w:t>
            </w:r>
          </w:p>
        </w:tc>
        <w:tc>
          <w:tcPr>
            <w:tcW w:w="2610" w:type="dxa"/>
            <w:tcBorders>
              <w:bottom w:val="single" w:sz="4" w:space="0" w:color="auto"/>
            </w:tcBorders>
            <w:vAlign w:val="center"/>
          </w:tcPr>
          <w:p w:rsidR="00D75C6F" w:rsidRPr="00145C47" w:rsidRDefault="00D75C6F" w:rsidP="00E90364">
            <w:pPr>
              <w:ind w:right="-108"/>
              <w:jc w:val="center"/>
              <w:rPr>
                <w:b w:val="0"/>
                <w:sz w:val="26"/>
                <w:szCs w:val="26"/>
              </w:rPr>
            </w:pPr>
            <w:r w:rsidRPr="00145C47">
              <w:rPr>
                <w:b w:val="0"/>
                <w:sz w:val="26"/>
                <w:szCs w:val="26"/>
              </w:rPr>
              <w:t>GV được phân công</w:t>
            </w:r>
          </w:p>
        </w:tc>
      </w:tr>
      <w:tr w:rsidR="00D75C6F" w:rsidRPr="00145C47" w:rsidTr="007F3B95">
        <w:tc>
          <w:tcPr>
            <w:tcW w:w="363" w:type="dxa"/>
            <w:tcBorders>
              <w:bottom w:val="single" w:sz="4" w:space="0" w:color="auto"/>
            </w:tcBorders>
            <w:vAlign w:val="center"/>
          </w:tcPr>
          <w:p w:rsidR="00D75C6F" w:rsidRPr="00145C47" w:rsidRDefault="007F3B95" w:rsidP="00B806B4">
            <w:pPr>
              <w:ind w:left="-108" w:right="-108"/>
              <w:jc w:val="center"/>
              <w:rPr>
                <w:b w:val="0"/>
                <w:sz w:val="26"/>
                <w:szCs w:val="26"/>
              </w:rPr>
            </w:pPr>
            <w:r>
              <w:rPr>
                <w:b w:val="0"/>
                <w:sz w:val="26"/>
                <w:szCs w:val="26"/>
              </w:rPr>
              <w:t>40</w:t>
            </w:r>
          </w:p>
        </w:tc>
        <w:tc>
          <w:tcPr>
            <w:tcW w:w="1182" w:type="dxa"/>
            <w:vAlign w:val="center"/>
          </w:tcPr>
          <w:p w:rsidR="00D75C6F" w:rsidRPr="007F3B95" w:rsidRDefault="00D75C6F" w:rsidP="008C0EBE">
            <w:pPr>
              <w:jc w:val="center"/>
              <w:rPr>
                <w:b w:val="0"/>
                <w:sz w:val="26"/>
                <w:szCs w:val="26"/>
              </w:rPr>
            </w:pPr>
            <w:r w:rsidRPr="007F3B95">
              <w:rPr>
                <w:b w:val="0"/>
                <w:sz w:val="26"/>
                <w:szCs w:val="26"/>
              </w:rPr>
              <w:t>24/8</w:t>
            </w:r>
          </w:p>
        </w:tc>
        <w:tc>
          <w:tcPr>
            <w:tcW w:w="7023" w:type="dxa"/>
            <w:tcBorders>
              <w:bottom w:val="single" w:sz="4" w:space="0" w:color="auto"/>
            </w:tcBorders>
            <w:vAlign w:val="center"/>
          </w:tcPr>
          <w:p w:rsidR="00D75C6F" w:rsidRPr="007F3B95" w:rsidRDefault="00D75C6F" w:rsidP="00B806B4">
            <w:pPr>
              <w:numPr>
                <w:ilvl w:val="0"/>
                <w:numId w:val="4"/>
              </w:numPr>
              <w:ind w:left="162" w:right="-108" w:hanging="180"/>
              <w:rPr>
                <w:b w:val="0"/>
                <w:sz w:val="26"/>
                <w:szCs w:val="26"/>
              </w:rPr>
            </w:pPr>
            <w:r w:rsidRPr="007F3B95">
              <w:rPr>
                <w:b w:val="0"/>
                <w:sz w:val="26"/>
                <w:szCs w:val="26"/>
              </w:rPr>
              <w:t>Đoàn TN tổ chức “Ngày hội chào đón học sinh khối 10” năm học 2016 - 2017</w:t>
            </w:r>
          </w:p>
        </w:tc>
        <w:tc>
          <w:tcPr>
            <w:tcW w:w="2610" w:type="dxa"/>
            <w:tcBorders>
              <w:bottom w:val="single" w:sz="4" w:space="0" w:color="auto"/>
            </w:tcBorders>
            <w:vAlign w:val="center"/>
          </w:tcPr>
          <w:p w:rsidR="00D75C6F" w:rsidRPr="007F3B95" w:rsidRDefault="00D75C6F" w:rsidP="00B806B4">
            <w:pPr>
              <w:ind w:right="-108"/>
              <w:jc w:val="center"/>
              <w:rPr>
                <w:b w:val="0"/>
                <w:sz w:val="26"/>
                <w:szCs w:val="26"/>
              </w:rPr>
            </w:pPr>
            <w:r w:rsidRPr="007F3B95">
              <w:rPr>
                <w:b w:val="0"/>
                <w:sz w:val="26"/>
                <w:szCs w:val="26"/>
              </w:rPr>
              <w:t>Đoàn thanh niên</w:t>
            </w:r>
          </w:p>
        </w:tc>
      </w:tr>
      <w:tr w:rsidR="00D75C6F" w:rsidRPr="00145C47" w:rsidTr="007F3B95">
        <w:tc>
          <w:tcPr>
            <w:tcW w:w="363" w:type="dxa"/>
            <w:tcBorders>
              <w:bottom w:val="single" w:sz="4" w:space="0" w:color="auto"/>
            </w:tcBorders>
            <w:vAlign w:val="center"/>
          </w:tcPr>
          <w:p w:rsidR="00D75C6F" w:rsidRPr="00145C47" w:rsidRDefault="007F3B95" w:rsidP="00B806B4">
            <w:pPr>
              <w:ind w:left="-108" w:right="-108"/>
              <w:jc w:val="center"/>
              <w:rPr>
                <w:b w:val="0"/>
                <w:sz w:val="26"/>
                <w:szCs w:val="26"/>
              </w:rPr>
            </w:pPr>
            <w:r>
              <w:rPr>
                <w:b w:val="0"/>
                <w:sz w:val="26"/>
                <w:szCs w:val="26"/>
              </w:rPr>
              <w:t>41</w:t>
            </w:r>
          </w:p>
        </w:tc>
        <w:tc>
          <w:tcPr>
            <w:tcW w:w="1182" w:type="dxa"/>
            <w:vMerge w:val="restart"/>
            <w:vAlign w:val="center"/>
          </w:tcPr>
          <w:p w:rsidR="00D75C6F" w:rsidRPr="00145C47" w:rsidRDefault="00D75C6F" w:rsidP="008C0EBE">
            <w:pPr>
              <w:jc w:val="center"/>
              <w:rPr>
                <w:b w:val="0"/>
                <w:sz w:val="26"/>
                <w:szCs w:val="26"/>
              </w:rPr>
            </w:pPr>
            <w:r w:rsidRPr="00145C47">
              <w:rPr>
                <w:b w:val="0"/>
                <w:sz w:val="26"/>
                <w:szCs w:val="26"/>
              </w:rPr>
              <w:t>25/8</w:t>
            </w:r>
          </w:p>
        </w:tc>
        <w:tc>
          <w:tcPr>
            <w:tcW w:w="7023" w:type="dxa"/>
            <w:tcBorders>
              <w:bottom w:val="single" w:sz="4" w:space="0" w:color="auto"/>
            </w:tcBorders>
          </w:tcPr>
          <w:p w:rsidR="00D75C6F" w:rsidRPr="00145C47" w:rsidRDefault="00D75C6F" w:rsidP="00D311E1">
            <w:pPr>
              <w:numPr>
                <w:ilvl w:val="0"/>
                <w:numId w:val="4"/>
              </w:numPr>
              <w:tabs>
                <w:tab w:val="left" w:pos="162"/>
                <w:tab w:val="left" w:pos="2178"/>
                <w:tab w:val="left" w:pos="2502"/>
              </w:tabs>
              <w:ind w:left="162" w:hanging="180"/>
              <w:rPr>
                <w:b w:val="0"/>
                <w:sz w:val="26"/>
                <w:szCs w:val="26"/>
              </w:rPr>
            </w:pPr>
            <w:r w:rsidRPr="00145C47">
              <w:rPr>
                <w:b w:val="0"/>
                <w:sz w:val="26"/>
                <w:szCs w:val="26"/>
              </w:rPr>
              <w:t>Hoàn tất văn kiện Hội nghị</w:t>
            </w:r>
            <w:r>
              <w:rPr>
                <w:b w:val="0"/>
                <w:sz w:val="26"/>
                <w:szCs w:val="26"/>
              </w:rPr>
              <w:t xml:space="preserve"> cán bộ viên chức năm học 2016-2017.</w:t>
            </w:r>
          </w:p>
        </w:tc>
        <w:tc>
          <w:tcPr>
            <w:tcW w:w="2610" w:type="dxa"/>
            <w:tcBorders>
              <w:bottom w:val="single" w:sz="4" w:space="0" w:color="auto"/>
            </w:tcBorders>
          </w:tcPr>
          <w:p w:rsidR="00D75C6F" w:rsidRPr="00145C47" w:rsidRDefault="00D75C6F" w:rsidP="00E90364">
            <w:pPr>
              <w:jc w:val="center"/>
              <w:rPr>
                <w:b w:val="0"/>
                <w:sz w:val="26"/>
                <w:szCs w:val="26"/>
              </w:rPr>
            </w:pPr>
            <w:r w:rsidRPr="00145C47">
              <w:rPr>
                <w:b w:val="0"/>
                <w:sz w:val="26"/>
                <w:szCs w:val="26"/>
              </w:rPr>
              <w:t>Thư ký, Công đoàn</w:t>
            </w:r>
          </w:p>
        </w:tc>
      </w:tr>
      <w:tr w:rsidR="00D75C6F" w:rsidRPr="00145C47" w:rsidTr="007F3B95">
        <w:tc>
          <w:tcPr>
            <w:tcW w:w="363" w:type="dxa"/>
            <w:tcBorders>
              <w:bottom w:val="single" w:sz="4" w:space="0" w:color="auto"/>
            </w:tcBorders>
            <w:vAlign w:val="center"/>
          </w:tcPr>
          <w:p w:rsidR="00D75C6F" w:rsidRPr="00145C47" w:rsidRDefault="007F3B95" w:rsidP="00B806B4">
            <w:pPr>
              <w:ind w:left="-108" w:right="-108"/>
              <w:jc w:val="center"/>
              <w:rPr>
                <w:b w:val="0"/>
                <w:sz w:val="26"/>
                <w:szCs w:val="26"/>
              </w:rPr>
            </w:pPr>
            <w:r>
              <w:rPr>
                <w:b w:val="0"/>
                <w:sz w:val="26"/>
                <w:szCs w:val="26"/>
              </w:rPr>
              <w:t>42</w:t>
            </w:r>
          </w:p>
        </w:tc>
        <w:tc>
          <w:tcPr>
            <w:tcW w:w="1182" w:type="dxa"/>
            <w:vMerge/>
            <w:vAlign w:val="center"/>
          </w:tcPr>
          <w:p w:rsidR="00D75C6F" w:rsidRPr="00145C47" w:rsidRDefault="00D75C6F" w:rsidP="008C0EBE">
            <w:pPr>
              <w:jc w:val="center"/>
              <w:rPr>
                <w:b w:val="0"/>
                <w:sz w:val="26"/>
                <w:szCs w:val="26"/>
              </w:rPr>
            </w:pPr>
          </w:p>
        </w:tc>
        <w:tc>
          <w:tcPr>
            <w:tcW w:w="7023" w:type="dxa"/>
            <w:tcBorders>
              <w:bottom w:val="single" w:sz="4" w:space="0" w:color="auto"/>
            </w:tcBorders>
            <w:vAlign w:val="center"/>
          </w:tcPr>
          <w:p w:rsidR="00D75C6F" w:rsidRPr="00145C47" w:rsidRDefault="00D75C6F" w:rsidP="00257881">
            <w:pPr>
              <w:numPr>
                <w:ilvl w:val="0"/>
                <w:numId w:val="4"/>
              </w:numPr>
              <w:ind w:left="162" w:right="-108" w:hanging="180"/>
              <w:rPr>
                <w:b w:val="0"/>
                <w:sz w:val="26"/>
                <w:szCs w:val="26"/>
              </w:rPr>
            </w:pPr>
            <w:r w:rsidRPr="00145C47">
              <w:rPr>
                <w:b w:val="0"/>
                <w:sz w:val="26"/>
                <w:szCs w:val="26"/>
              </w:rPr>
              <w:t>Chuẩn bị các khâu cho Hội nghị cán bộ công chức.</w:t>
            </w:r>
          </w:p>
        </w:tc>
        <w:tc>
          <w:tcPr>
            <w:tcW w:w="2610" w:type="dxa"/>
            <w:tcBorders>
              <w:bottom w:val="single" w:sz="4" w:space="0" w:color="auto"/>
            </w:tcBorders>
            <w:vAlign w:val="center"/>
          </w:tcPr>
          <w:p w:rsidR="00D75C6F" w:rsidRPr="00145C47" w:rsidRDefault="00D75C6F" w:rsidP="00E90364">
            <w:pPr>
              <w:ind w:right="-108"/>
              <w:jc w:val="center"/>
              <w:rPr>
                <w:b w:val="0"/>
                <w:sz w:val="26"/>
                <w:szCs w:val="26"/>
              </w:rPr>
            </w:pPr>
            <w:r w:rsidRPr="00145C47">
              <w:rPr>
                <w:b w:val="0"/>
                <w:sz w:val="26"/>
                <w:szCs w:val="26"/>
              </w:rPr>
              <w:t>BCH Công đoàn</w:t>
            </w:r>
          </w:p>
        </w:tc>
      </w:tr>
      <w:tr w:rsidR="00D75C6F" w:rsidRPr="00145C47" w:rsidTr="007F3B95">
        <w:tc>
          <w:tcPr>
            <w:tcW w:w="363" w:type="dxa"/>
            <w:tcBorders>
              <w:bottom w:val="single" w:sz="4" w:space="0" w:color="auto"/>
            </w:tcBorders>
            <w:vAlign w:val="center"/>
          </w:tcPr>
          <w:p w:rsidR="00D75C6F" w:rsidRDefault="007F3B95" w:rsidP="00B806B4">
            <w:pPr>
              <w:ind w:left="-108" w:right="-108"/>
              <w:jc w:val="center"/>
              <w:rPr>
                <w:b w:val="0"/>
                <w:sz w:val="26"/>
                <w:szCs w:val="26"/>
              </w:rPr>
            </w:pPr>
            <w:r>
              <w:rPr>
                <w:b w:val="0"/>
                <w:sz w:val="26"/>
                <w:szCs w:val="26"/>
              </w:rPr>
              <w:t>43</w:t>
            </w:r>
          </w:p>
        </w:tc>
        <w:tc>
          <w:tcPr>
            <w:tcW w:w="1182" w:type="dxa"/>
            <w:vMerge/>
            <w:vAlign w:val="center"/>
          </w:tcPr>
          <w:p w:rsidR="00D75C6F" w:rsidRPr="00145C47" w:rsidRDefault="00D75C6F" w:rsidP="008C0EBE">
            <w:pPr>
              <w:jc w:val="center"/>
              <w:rPr>
                <w:b w:val="0"/>
                <w:sz w:val="26"/>
                <w:szCs w:val="26"/>
              </w:rPr>
            </w:pPr>
          </w:p>
        </w:tc>
        <w:tc>
          <w:tcPr>
            <w:tcW w:w="7023" w:type="dxa"/>
            <w:tcBorders>
              <w:bottom w:val="single" w:sz="4" w:space="0" w:color="auto"/>
            </w:tcBorders>
            <w:vAlign w:val="center"/>
          </w:tcPr>
          <w:p w:rsidR="00D75C6F" w:rsidRPr="00145C47" w:rsidRDefault="00D75C6F" w:rsidP="00257881">
            <w:pPr>
              <w:numPr>
                <w:ilvl w:val="0"/>
                <w:numId w:val="4"/>
              </w:numPr>
              <w:ind w:left="162" w:right="-108" w:hanging="180"/>
              <w:rPr>
                <w:b w:val="0"/>
                <w:sz w:val="26"/>
                <w:szCs w:val="26"/>
              </w:rPr>
            </w:pPr>
            <w:r w:rsidRPr="00145C47">
              <w:rPr>
                <w:b w:val="0"/>
                <w:sz w:val="26"/>
                <w:szCs w:val="26"/>
              </w:rPr>
              <w:t>GV dạy đội tuyển học sinh giỏi khối 10 nộp kế hoạch giảng dạy qua địa chỉ mail:  dongxuanvt@yahoo.com</w:t>
            </w:r>
          </w:p>
        </w:tc>
        <w:tc>
          <w:tcPr>
            <w:tcW w:w="2610" w:type="dxa"/>
            <w:tcBorders>
              <w:bottom w:val="single" w:sz="4" w:space="0" w:color="auto"/>
            </w:tcBorders>
            <w:vAlign w:val="center"/>
          </w:tcPr>
          <w:p w:rsidR="00D75C6F" w:rsidRPr="00145C47" w:rsidRDefault="00D75C6F" w:rsidP="00E90364">
            <w:pPr>
              <w:ind w:right="-108"/>
              <w:jc w:val="center"/>
              <w:rPr>
                <w:b w:val="0"/>
                <w:sz w:val="26"/>
                <w:szCs w:val="26"/>
              </w:rPr>
            </w:pPr>
            <w:r w:rsidRPr="00145C47">
              <w:rPr>
                <w:b w:val="0"/>
                <w:sz w:val="26"/>
                <w:szCs w:val="26"/>
              </w:rPr>
              <w:t>Nhóm GV được phân công</w:t>
            </w:r>
          </w:p>
        </w:tc>
      </w:tr>
      <w:tr w:rsidR="00D75C6F" w:rsidRPr="00145C47" w:rsidTr="007F3B95">
        <w:tc>
          <w:tcPr>
            <w:tcW w:w="363" w:type="dxa"/>
            <w:tcBorders>
              <w:bottom w:val="single" w:sz="4" w:space="0" w:color="auto"/>
            </w:tcBorders>
            <w:vAlign w:val="center"/>
          </w:tcPr>
          <w:p w:rsidR="00D75C6F" w:rsidRPr="00145C47" w:rsidRDefault="007F3B95" w:rsidP="00B806B4">
            <w:pPr>
              <w:ind w:left="-108" w:right="-108"/>
              <w:jc w:val="center"/>
              <w:rPr>
                <w:b w:val="0"/>
                <w:sz w:val="26"/>
                <w:szCs w:val="26"/>
              </w:rPr>
            </w:pPr>
            <w:r>
              <w:rPr>
                <w:b w:val="0"/>
                <w:sz w:val="26"/>
                <w:szCs w:val="26"/>
              </w:rPr>
              <w:t>44</w:t>
            </w:r>
          </w:p>
        </w:tc>
        <w:tc>
          <w:tcPr>
            <w:tcW w:w="1182" w:type="dxa"/>
            <w:vAlign w:val="center"/>
          </w:tcPr>
          <w:p w:rsidR="00D75C6F" w:rsidRPr="00145C47" w:rsidRDefault="00D75C6F" w:rsidP="008C0EBE">
            <w:pPr>
              <w:jc w:val="center"/>
              <w:rPr>
                <w:b w:val="0"/>
                <w:sz w:val="26"/>
                <w:szCs w:val="26"/>
              </w:rPr>
            </w:pPr>
            <w:r>
              <w:rPr>
                <w:b w:val="0"/>
                <w:sz w:val="26"/>
                <w:szCs w:val="26"/>
              </w:rPr>
              <w:t>27/8</w:t>
            </w:r>
          </w:p>
        </w:tc>
        <w:tc>
          <w:tcPr>
            <w:tcW w:w="7023" w:type="dxa"/>
            <w:tcBorders>
              <w:bottom w:val="single" w:sz="4" w:space="0" w:color="auto"/>
            </w:tcBorders>
            <w:vAlign w:val="center"/>
          </w:tcPr>
          <w:p w:rsidR="00D75C6F" w:rsidRPr="007F3B95" w:rsidRDefault="00D75C6F" w:rsidP="0069438B">
            <w:pPr>
              <w:numPr>
                <w:ilvl w:val="0"/>
                <w:numId w:val="4"/>
              </w:numPr>
              <w:ind w:left="162" w:right="-108" w:hanging="180"/>
              <w:rPr>
                <w:b w:val="0"/>
                <w:sz w:val="26"/>
                <w:szCs w:val="26"/>
              </w:rPr>
            </w:pPr>
            <w:r w:rsidRPr="007F3B95">
              <w:rPr>
                <w:b w:val="0"/>
                <w:sz w:val="26"/>
                <w:szCs w:val="26"/>
              </w:rPr>
              <w:t>Thông báo kết quả thi và thành lập đội tuyển HSG khối 10</w:t>
            </w:r>
          </w:p>
        </w:tc>
        <w:tc>
          <w:tcPr>
            <w:tcW w:w="2610" w:type="dxa"/>
            <w:tcBorders>
              <w:bottom w:val="single" w:sz="4" w:space="0" w:color="auto"/>
            </w:tcBorders>
            <w:vAlign w:val="center"/>
          </w:tcPr>
          <w:p w:rsidR="00D75C6F" w:rsidRPr="007F3B95" w:rsidRDefault="00D75C6F" w:rsidP="0069438B">
            <w:pPr>
              <w:ind w:right="-108"/>
              <w:jc w:val="center"/>
              <w:rPr>
                <w:b w:val="0"/>
                <w:sz w:val="26"/>
                <w:szCs w:val="26"/>
              </w:rPr>
            </w:pPr>
            <w:r w:rsidRPr="007F3B95">
              <w:rPr>
                <w:b w:val="0"/>
                <w:sz w:val="26"/>
                <w:szCs w:val="26"/>
              </w:rPr>
              <w:t>BGH + Học vụ</w:t>
            </w:r>
          </w:p>
        </w:tc>
      </w:tr>
      <w:tr w:rsidR="00D75C6F" w:rsidRPr="00145C47" w:rsidTr="007F3B95">
        <w:tc>
          <w:tcPr>
            <w:tcW w:w="363" w:type="dxa"/>
            <w:tcBorders>
              <w:bottom w:val="single" w:sz="4" w:space="0" w:color="auto"/>
            </w:tcBorders>
            <w:vAlign w:val="center"/>
          </w:tcPr>
          <w:p w:rsidR="00D75C6F" w:rsidRDefault="007F3B95" w:rsidP="00B806B4">
            <w:pPr>
              <w:ind w:left="-108" w:right="-108"/>
              <w:jc w:val="center"/>
              <w:rPr>
                <w:b w:val="0"/>
                <w:sz w:val="26"/>
                <w:szCs w:val="26"/>
              </w:rPr>
            </w:pPr>
            <w:r>
              <w:rPr>
                <w:b w:val="0"/>
                <w:sz w:val="26"/>
                <w:szCs w:val="26"/>
              </w:rPr>
              <w:t>45</w:t>
            </w:r>
          </w:p>
        </w:tc>
        <w:tc>
          <w:tcPr>
            <w:tcW w:w="1182" w:type="dxa"/>
            <w:vAlign w:val="center"/>
          </w:tcPr>
          <w:p w:rsidR="00D75C6F" w:rsidRDefault="00D75C6F" w:rsidP="008C0EBE">
            <w:pPr>
              <w:jc w:val="center"/>
              <w:rPr>
                <w:b w:val="0"/>
                <w:sz w:val="26"/>
                <w:szCs w:val="26"/>
              </w:rPr>
            </w:pPr>
            <w:r>
              <w:rPr>
                <w:b w:val="0"/>
                <w:sz w:val="26"/>
                <w:szCs w:val="26"/>
              </w:rPr>
              <w:t>28/8</w:t>
            </w:r>
          </w:p>
        </w:tc>
        <w:tc>
          <w:tcPr>
            <w:tcW w:w="7023" w:type="dxa"/>
            <w:tcBorders>
              <w:bottom w:val="single" w:sz="4" w:space="0" w:color="auto"/>
            </w:tcBorders>
            <w:vAlign w:val="center"/>
          </w:tcPr>
          <w:p w:rsidR="00D75C6F" w:rsidRPr="00145C47" w:rsidRDefault="00D75C6F" w:rsidP="0069438B">
            <w:pPr>
              <w:numPr>
                <w:ilvl w:val="0"/>
                <w:numId w:val="4"/>
              </w:numPr>
              <w:ind w:left="162" w:right="-108" w:hanging="180"/>
              <w:rPr>
                <w:b w:val="0"/>
                <w:sz w:val="26"/>
                <w:szCs w:val="26"/>
              </w:rPr>
            </w:pPr>
            <w:r w:rsidRPr="00145C47">
              <w:rPr>
                <w:b w:val="0"/>
                <w:sz w:val="26"/>
                <w:szCs w:val="26"/>
              </w:rPr>
              <w:t>7h- 9h: Họp cha mẹ học sinh toàn trường lần 1</w:t>
            </w:r>
          </w:p>
          <w:p w:rsidR="00D75C6F" w:rsidRPr="00145C47" w:rsidRDefault="00D75C6F" w:rsidP="0069438B">
            <w:pPr>
              <w:numPr>
                <w:ilvl w:val="0"/>
                <w:numId w:val="4"/>
              </w:numPr>
              <w:ind w:left="162" w:right="-108" w:hanging="180"/>
              <w:rPr>
                <w:b w:val="0"/>
                <w:sz w:val="26"/>
                <w:szCs w:val="26"/>
              </w:rPr>
            </w:pPr>
            <w:r w:rsidRPr="00145C47">
              <w:rPr>
                <w:b w:val="0"/>
                <w:sz w:val="26"/>
                <w:szCs w:val="26"/>
              </w:rPr>
              <w:t>9h15: Đại hội đại biểu cha mẹ học sinh trường</w:t>
            </w:r>
          </w:p>
        </w:tc>
        <w:tc>
          <w:tcPr>
            <w:tcW w:w="2610" w:type="dxa"/>
            <w:tcBorders>
              <w:bottom w:val="single" w:sz="4" w:space="0" w:color="auto"/>
            </w:tcBorders>
            <w:vAlign w:val="center"/>
          </w:tcPr>
          <w:p w:rsidR="00D75C6F" w:rsidRPr="00145C47" w:rsidRDefault="00D75C6F" w:rsidP="0069438B">
            <w:pPr>
              <w:ind w:right="-108"/>
              <w:jc w:val="center"/>
              <w:rPr>
                <w:b w:val="0"/>
                <w:sz w:val="26"/>
                <w:szCs w:val="26"/>
              </w:rPr>
            </w:pPr>
            <w:r w:rsidRPr="00145C47">
              <w:rPr>
                <w:b w:val="0"/>
                <w:sz w:val="26"/>
                <w:szCs w:val="26"/>
              </w:rPr>
              <w:t>BGH + GVCN</w:t>
            </w:r>
          </w:p>
        </w:tc>
      </w:tr>
      <w:tr w:rsidR="00D75C6F" w:rsidRPr="00145C47" w:rsidTr="007F3B95">
        <w:tc>
          <w:tcPr>
            <w:tcW w:w="363" w:type="dxa"/>
            <w:tcBorders>
              <w:bottom w:val="single" w:sz="4" w:space="0" w:color="auto"/>
            </w:tcBorders>
            <w:vAlign w:val="center"/>
          </w:tcPr>
          <w:p w:rsidR="00D75C6F" w:rsidRPr="00145C47" w:rsidRDefault="007F3B95" w:rsidP="00B806B4">
            <w:pPr>
              <w:ind w:left="-108" w:right="-108"/>
              <w:jc w:val="center"/>
              <w:rPr>
                <w:b w:val="0"/>
                <w:sz w:val="26"/>
                <w:szCs w:val="26"/>
              </w:rPr>
            </w:pPr>
            <w:r>
              <w:rPr>
                <w:b w:val="0"/>
                <w:sz w:val="26"/>
                <w:szCs w:val="26"/>
              </w:rPr>
              <w:t>46</w:t>
            </w:r>
          </w:p>
        </w:tc>
        <w:tc>
          <w:tcPr>
            <w:tcW w:w="1182" w:type="dxa"/>
            <w:vAlign w:val="center"/>
          </w:tcPr>
          <w:p w:rsidR="00D75C6F" w:rsidRPr="00145C47" w:rsidRDefault="00D75C6F" w:rsidP="008C0EBE">
            <w:pPr>
              <w:tabs>
                <w:tab w:val="left" w:pos="360"/>
                <w:tab w:val="left" w:pos="540"/>
              </w:tabs>
              <w:jc w:val="center"/>
              <w:rPr>
                <w:b w:val="0"/>
                <w:sz w:val="26"/>
                <w:szCs w:val="26"/>
              </w:rPr>
            </w:pPr>
            <w:r w:rsidRPr="00145C47">
              <w:rPr>
                <w:b w:val="0"/>
                <w:sz w:val="26"/>
                <w:szCs w:val="26"/>
              </w:rPr>
              <w:t>Trong tuần</w:t>
            </w:r>
          </w:p>
        </w:tc>
        <w:tc>
          <w:tcPr>
            <w:tcW w:w="7023" w:type="dxa"/>
            <w:tcBorders>
              <w:bottom w:val="single" w:sz="4" w:space="0" w:color="auto"/>
            </w:tcBorders>
            <w:vAlign w:val="center"/>
          </w:tcPr>
          <w:p w:rsidR="00D75C6F" w:rsidRPr="007F3B95" w:rsidRDefault="00D75C6F" w:rsidP="007F3B95">
            <w:pPr>
              <w:numPr>
                <w:ilvl w:val="0"/>
                <w:numId w:val="4"/>
              </w:numPr>
              <w:tabs>
                <w:tab w:val="left" w:pos="162"/>
                <w:tab w:val="left" w:pos="2178"/>
                <w:tab w:val="left" w:pos="2502"/>
              </w:tabs>
              <w:ind w:left="162" w:hanging="180"/>
              <w:rPr>
                <w:b w:val="0"/>
                <w:sz w:val="26"/>
                <w:szCs w:val="26"/>
              </w:rPr>
            </w:pPr>
            <w:r w:rsidRPr="00145C47">
              <w:rPr>
                <w:b w:val="0"/>
                <w:sz w:val="26"/>
                <w:szCs w:val="26"/>
              </w:rPr>
              <w:t>Hoàn tất chuẩn bị cho lễ khai giảng</w:t>
            </w:r>
          </w:p>
        </w:tc>
        <w:tc>
          <w:tcPr>
            <w:tcW w:w="2610" w:type="dxa"/>
            <w:vAlign w:val="center"/>
          </w:tcPr>
          <w:p w:rsidR="00D75C6F" w:rsidRPr="00145C47" w:rsidRDefault="00D75C6F" w:rsidP="00E90364">
            <w:pPr>
              <w:jc w:val="center"/>
              <w:rPr>
                <w:b w:val="0"/>
                <w:sz w:val="26"/>
                <w:szCs w:val="26"/>
              </w:rPr>
            </w:pPr>
            <w:r w:rsidRPr="00145C47">
              <w:rPr>
                <w:b w:val="0"/>
                <w:sz w:val="26"/>
                <w:szCs w:val="26"/>
              </w:rPr>
              <w:t>Theo phân công</w:t>
            </w:r>
          </w:p>
        </w:tc>
      </w:tr>
      <w:tr w:rsidR="00D75C6F" w:rsidRPr="00145C47" w:rsidTr="007F3B95">
        <w:tc>
          <w:tcPr>
            <w:tcW w:w="363" w:type="dxa"/>
            <w:tcBorders>
              <w:bottom w:val="single" w:sz="4" w:space="0" w:color="auto"/>
            </w:tcBorders>
            <w:vAlign w:val="center"/>
          </w:tcPr>
          <w:p w:rsidR="00D75C6F" w:rsidRDefault="007F3B95" w:rsidP="00B806B4">
            <w:pPr>
              <w:ind w:left="-108" w:right="-108"/>
              <w:jc w:val="center"/>
              <w:rPr>
                <w:b w:val="0"/>
                <w:sz w:val="26"/>
                <w:szCs w:val="26"/>
              </w:rPr>
            </w:pPr>
            <w:r>
              <w:rPr>
                <w:b w:val="0"/>
                <w:sz w:val="26"/>
                <w:szCs w:val="26"/>
              </w:rPr>
              <w:t>47</w:t>
            </w:r>
          </w:p>
        </w:tc>
        <w:tc>
          <w:tcPr>
            <w:tcW w:w="1182" w:type="dxa"/>
            <w:vAlign w:val="center"/>
          </w:tcPr>
          <w:p w:rsidR="00D75C6F" w:rsidRPr="00145C47" w:rsidRDefault="00D75C6F" w:rsidP="008C0EBE">
            <w:pPr>
              <w:tabs>
                <w:tab w:val="left" w:pos="360"/>
                <w:tab w:val="left" w:pos="540"/>
              </w:tabs>
              <w:jc w:val="center"/>
              <w:rPr>
                <w:b w:val="0"/>
                <w:sz w:val="26"/>
                <w:szCs w:val="26"/>
              </w:rPr>
            </w:pPr>
          </w:p>
        </w:tc>
        <w:tc>
          <w:tcPr>
            <w:tcW w:w="7023" w:type="dxa"/>
            <w:tcBorders>
              <w:bottom w:val="single" w:sz="4" w:space="0" w:color="auto"/>
            </w:tcBorders>
            <w:vAlign w:val="center"/>
          </w:tcPr>
          <w:p w:rsidR="00D75C6F" w:rsidRPr="00145C47" w:rsidRDefault="00D75C6F" w:rsidP="0069438B">
            <w:pPr>
              <w:numPr>
                <w:ilvl w:val="0"/>
                <w:numId w:val="4"/>
              </w:numPr>
              <w:ind w:left="162" w:right="-108" w:hanging="180"/>
              <w:rPr>
                <w:b w:val="0"/>
                <w:sz w:val="26"/>
                <w:szCs w:val="26"/>
              </w:rPr>
            </w:pPr>
            <w:r w:rsidRPr="00145C47">
              <w:rPr>
                <w:b w:val="0"/>
                <w:sz w:val="26"/>
                <w:szCs w:val="26"/>
              </w:rPr>
              <w:t>Tổ chức thi HSG khối 10</w:t>
            </w:r>
          </w:p>
        </w:tc>
        <w:tc>
          <w:tcPr>
            <w:tcW w:w="2610" w:type="dxa"/>
            <w:vAlign w:val="center"/>
          </w:tcPr>
          <w:p w:rsidR="00D75C6F" w:rsidRPr="00145C47" w:rsidRDefault="00D75C6F" w:rsidP="0069438B">
            <w:pPr>
              <w:ind w:right="-108"/>
              <w:jc w:val="center"/>
              <w:rPr>
                <w:b w:val="0"/>
                <w:sz w:val="26"/>
                <w:szCs w:val="26"/>
              </w:rPr>
            </w:pPr>
            <w:r w:rsidRPr="00145C47">
              <w:rPr>
                <w:b w:val="0"/>
                <w:sz w:val="26"/>
                <w:szCs w:val="26"/>
              </w:rPr>
              <w:t>BGH + Học vụ</w:t>
            </w:r>
          </w:p>
          <w:p w:rsidR="00D75C6F" w:rsidRPr="00145C47" w:rsidRDefault="00D75C6F" w:rsidP="0069438B">
            <w:pPr>
              <w:ind w:right="-108"/>
              <w:jc w:val="center"/>
              <w:rPr>
                <w:b w:val="0"/>
                <w:sz w:val="26"/>
                <w:szCs w:val="26"/>
              </w:rPr>
            </w:pPr>
            <w:r w:rsidRPr="00145C47">
              <w:rPr>
                <w:b w:val="0"/>
                <w:sz w:val="26"/>
                <w:szCs w:val="26"/>
              </w:rPr>
              <w:t>GV được phân công coi thi</w:t>
            </w:r>
          </w:p>
        </w:tc>
      </w:tr>
      <w:tr w:rsidR="00D75C6F" w:rsidRPr="00145C47" w:rsidTr="007F3B95">
        <w:tc>
          <w:tcPr>
            <w:tcW w:w="363" w:type="dxa"/>
            <w:tcBorders>
              <w:bottom w:val="single" w:sz="4" w:space="0" w:color="auto"/>
            </w:tcBorders>
            <w:vAlign w:val="center"/>
          </w:tcPr>
          <w:p w:rsidR="00D75C6F" w:rsidRDefault="007F3B95" w:rsidP="00B806B4">
            <w:pPr>
              <w:ind w:left="-108" w:right="-108"/>
              <w:jc w:val="center"/>
              <w:rPr>
                <w:b w:val="0"/>
                <w:sz w:val="26"/>
                <w:szCs w:val="26"/>
              </w:rPr>
            </w:pPr>
            <w:r>
              <w:rPr>
                <w:b w:val="0"/>
                <w:sz w:val="26"/>
                <w:szCs w:val="26"/>
              </w:rPr>
              <w:t>48</w:t>
            </w:r>
          </w:p>
        </w:tc>
        <w:tc>
          <w:tcPr>
            <w:tcW w:w="1182" w:type="dxa"/>
            <w:vAlign w:val="center"/>
          </w:tcPr>
          <w:p w:rsidR="00D75C6F" w:rsidRPr="00145C47" w:rsidRDefault="00D75C6F" w:rsidP="008C0EBE">
            <w:pPr>
              <w:tabs>
                <w:tab w:val="left" w:pos="360"/>
                <w:tab w:val="left" w:pos="540"/>
              </w:tabs>
              <w:jc w:val="center"/>
              <w:rPr>
                <w:b w:val="0"/>
                <w:sz w:val="26"/>
                <w:szCs w:val="26"/>
              </w:rPr>
            </w:pPr>
          </w:p>
        </w:tc>
        <w:tc>
          <w:tcPr>
            <w:tcW w:w="7023" w:type="dxa"/>
            <w:tcBorders>
              <w:bottom w:val="single" w:sz="4" w:space="0" w:color="auto"/>
            </w:tcBorders>
          </w:tcPr>
          <w:p w:rsidR="00D75C6F" w:rsidRPr="00145C47" w:rsidRDefault="00D75C6F" w:rsidP="0069438B">
            <w:pPr>
              <w:numPr>
                <w:ilvl w:val="0"/>
                <w:numId w:val="4"/>
              </w:numPr>
              <w:ind w:left="162" w:right="-108" w:hanging="180"/>
              <w:rPr>
                <w:b w:val="0"/>
                <w:sz w:val="26"/>
                <w:szCs w:val="26"/>
              </w:rPr>
            </w:pPr>
            <w:r>
              <w:rPr>
                <w:b w:val="0"/>
                <w:sz w:val="26"/>
                <w:szCs w:val="26"/>
              </w:rPr>
              <w:t xml:space="preserve">Họp tổ chuyên môn lần </w:t>
            </w:r>
          </w:p>
          <w:p w:rsidR="00D75C6F" w:rsidRPr="00145C47" w:rsidRDefault="00D75C6F" w:rsidP="0069438B">
            <w:pPr>
              <w:numPr>
                <w:ilvl w:val="0"/>
                <w:numId w:val="4"/>
              </w:numPr>
              <w:ind w:left="162" w:right="-108" w:hanging="180"/>
              <w:rPr>
                <w:b w:val="0"/>
                <w:sz w:val="26"/>
                <w:szCs w:val="26"/>
              </w:rPr>
            </w:pPr>
            <w:r w:rsidRPr="00145C47">
              <w:rPr>
                <w:b w:val="0"/>
                <w:sz w:val="26"/>
                <w:szCs w:val="26"/>
              </w:rPr>
              <w:t>Hội nghị Cán bộ công chức tổ và gửi hồ sơ sau khi tổ chức HN cấp tổ</w:t>
            </w:r>
          </w:p>
          <w:p w:rsidR="00D75C6F" w:rsidRPr="00D75C6F" w:rsidRDefault="00D75C6F" w:rsidP="0069438B">
            <w:pPr>
              <w:numPr>
                <w:ilvl w:val="0"/>
                <w:numId w:val="4"/>
              </w:numPr>
              <w:ind w:left="162" w:right="-108" w:hanging="180"/>
              <w:rPr>
                <w:b w:val="0"/>
                <w:sz w:val="26"/>
                <w:szCs w:val="26"/>
              </w:rPr>
            </w:pPr>
            <w:r w:rsidRPr="00145C47">
              <w:rPr>
                <w:b w:val="0"/>
                <w:sz w:val="26"/>
                <w:szCs w:val="26"/>
              </w:rPr>
              <w:t>Gửi thư mời đại biểu tham dự HN CBCC trường</w:t>
            </w:r>
          </w:p>
        </w:tc>
        <w:tc>
          <w:tcPr>
            <w:tcW w:w="2610" w:type="dxa"/>
            <w:vAlign w:val="center"/>
          </w:tcPr>
          <w:p w:rsidR="00D75C6F" w:rsidRPr="00145C47" w:rsidRDefault="00D75C6F" w:rsidP="0069438B">
            <w:pPr>
              <w:jc w:val="center"/>
              <w:rPr>
                <w:b w:val="0"/>
                <w:sz w:val="26"/>
                <w:szCs w:val="26"/>
              </w:rPr>
            </w:pPr>
            <w:r w:rsidRPr="00145C47">
              <w:rPr>
                <w:b w:val="0"/>
                <w:sz w:val="26"/>
                <w:szCs w:val="26"/>
              </w:rPr>
              <w:t>Tổ CM</w:t>
            </w:r>
          </w:p>
        </w:tc>
      </w:tr>
      <w:tr w:rsidR="00D75C6F" w:rsidRPr="00145C47" w:rsidTr="007F3B95">
        <w:tc>
          <w:tcPr>
            <w:tcW w:w="363" w:type="dxa"/>
            <w:vAlign w:val="center"/>
          </w:tcPr>
          <w:p w:rsidR="00D75C6F" w:rsidRPr="00145C47" w:rsidRDefault="007F3B95" w:rsidP="00B806B4">
            <w:pPr>
              <w:ind w:left="-108" w:right="-108"/>
              <w:jc w:val="center"/>
              <w:rPr>
                <w:b w:val="0"/>
                <w:sz w:val="26"/>
                <w:szCs w:val="26"/>
              </w:rPr>
            </w:pPr>
            <w:r>
              <w:rPr>
                <w:b w:val="0"/>
                <w:sz w:val="26"/>
                <w:szCs w:val="26"/>
              </w:rPr>
              <w:t>49</w:t>
            </w:r>
          </w:p>
        </w:tc>
        <w:tc>
          <w:tcPr>
            <w:tcW w:w="1182" w:type="dxa"/>
            <w:vMerge w:val="restart"/>
            <w:vAlign w:val="center"/>
          </w:tcPr>
          <w:p w:rsidR="00D75C6F" w:rsidRPr="00145C47" w:rsidRDefault="00D75C6F" w:rsidP="008C0EBE">
            <w:pPr>
              <w:tabs>
                <w:tab w:val="left" w:pos="360"/>
                <w:tab w:val="left" w:pos="540"/>
              </w:tabs>
              <w:jc w:val="center"/>
              <w:rPr>
                <w:b w:val="0"/>
                <w:sz w:val="26"/>
                <w:szCs w:val="26"/>
              </w:rPr>
            </w:pPr>
            <w:r w:rsidRPr="00145C47">
              <w:rPr>
                <w:b w:val="0"/>
                <w:sz w:val="26"/>
                <w:szCs w:val="26"/>
              </w:rPr>
              <w:t>Trong tháng</w:t>
            </w:r>
          </w:p>
        </w:tc>
        <w:tc>
          <w:tcPr>
            <w:tcW w:w="7023" w:type="dxa"/>
          </w:tcPr>
          <w:p w:rsidR="00D75C6F" w:rsidRPr="00145C47" w:rsidRDefault="00D75C6F" w:rsidP="00257881">
            <w:pPr>
              <w:numPr>
                <w:ilvl w:val="0"/>
                <w:numId w:val="4"/>
              </w:numPr>
              <w:ind w:left="162" w:hanging="180"/>
              <w:rPr>
                <w:b w:val="0"/>
                <w:sz w:val="26"/>
                <w:szCs w:val="26"/>
              </w:rPr>
            </w:pPr>
            <w:r w:rsidRPr="00145C47">
              <w:rPr>
                <w:b w:val="0"/>
                <w:sz w:val="26"/>
                <w:szCs w:val="26"/>
              </w:rPr>
              <w:t>Tiếp tục bồi dưỡng HSG khối 11,12</w:t>
            </w:r>
          </w:p>
        </w:tc>
        <w:tc>
          <w:tcPr>
            <w:tcW w:w="2610" w:type="dxa"/>
            <w:vAlign w:val="center"/>
          </w:tcPr>
          <w:p w:rsidR="00D75C6F" w:rsidRPr="00145C47" w:rsidRDefault="00D75C6F" w:rsidP="00E90364">
            <w:pPr>
              <w:ind w:right="-108"/>
              <w:jc w:val="center"/>
              <w:rPr>
                <w:b w:val="0"/>
                <w:sz w:val="26"/>
                <w:szCs w:val="26"/>
              </w:rPr>
            </w:pPr>
            <w:r w:rsidRPr="00145C47">
              <w:rPr>
                <w:b w:val="0"/>
                <w:sz w:val="26"/>
                <w:szCs w:val="26"/>
              </w:rPr>
              <w:t>GV được phân công</w:t>
            </w:r>
          </w:p>
        </w:tc>
      </w:tr>
      <w:tr w:rsidR="00D75C6F" w:rsidRPr="00145C47" w:rsidTr="007F3B95">
        <w:tc>
          <w:tcPr>
            <w:tcW w:w="363" w:type="dxa"/>
            <w:tcBorders>
              <w:bottom w:val="single" w:sz="4" w:space="0" w:color="auto"/>
            </w:tcBorders>
            <w:vAlign w:val="center"/>
          </w:tcPr>
          <w:p w:rsidR="00D75C6F" w:rsidRPr="00145C47" w:rsidRDefault="007F3B95" w:rsidP="00B806B4">
            <w:pPr>
              <w:ind w:left="-108" w:right="-108"/>
              <w:jc w:val="center"/>
              <w:rPr>
                <w:b w:val="0"/>
                <w:sz w:val="26"/>
                <w:szCs w:val="26"/>
              </w:rPr>
            </w:pPr>
            <w:r>
              <w:rPr>
                <w:b w:val="0"/>
                <w:sz w:val="26"/>
                <w:szCs w:val="26"/>
              </w:rPr>
              <w:t>50</w:t>
            </w:r>
          </w:p>
        </w:tc>
        <w:tc>
          <w:tcPr>
            <w:tcW w:w="1182" w:type="dxa"/>
            <w:vMerge/>
            <w:vAlign w:val="center"/>
          </w:tcPr>
          <w:p w:rsidR="00D75C6F" w:rsidRPr="00145C47" w:rsidRDefault="00D75C6F" w:rsidP="00E90364">
            <w:pPr>
              <w:tabs>
                <w:tab w:val="left" w:pos="360"/>
                <w:tab w:val="left" w:pos="540"/>
              </w:tabs>
              <w:jc w:val="center"/>
              <w:rPr>
                <w:b w:val="0"/>
                <w:sz w:val="26"/>
                <w:szCs w:val="26"/>
              </w:rPr>
            </w:pPr>
          </w:p>
        </w:tc>
        <w:tc>
          <w:tcPr>
            <w:tcW w:w="7023" w:type="dxa"/>
            <w:tcBorders>
              <w:bottom w:val="single" w:sz="4" w:space="0" w:color="auto"/>
            </w:tcBorders>
            <w:vAlign w:val="center"/>
          </w:tcPr>
          <w:p w:rsidR="00D75C6F" w:rsidRPr="00145C47" w:rsidRDefault="00D75C6F" w:rsidP="00257881">
            <w:pPr>
              <w:numPr>
                <w:ilvl w:val="0"/>
                <w:numId w:val="4"/>
              </w:numPr>
              <w:ind w:left="162" w:hanging="180"/>
              <w:rPr>
                <w:b w:val="0"/>
                <w:sz w:val="26"/>
                <w:szCs w:val="26"/>
              </w:rPr>
            </w:pPr>
            <w:r w:rsidRPr="00145C47">
              <w:rPr>
                <w:b w:val="0"/>
                <w:sz w:val="26"/>
                <w:szCs w:val="26"/>
              </w:rPr>
              <w:t xml:space="preserve">Tiếp tục tăng cường kiểm tra nề nếp, tác phong HS, siết chặt kỉ luật và </w:t>
            </w:r>
            <w:proofErr w:type="gramStart"/>
            <w:r w:rsidRPr="00145C47">
              <w:rPr>
                <w:b w:val="0"/>
                <w:sz w:val="26"/>
                <w:szCs w:val="26"/>
              </w:rPr>
              <w:t>theo</w:t>
            </w:r>
            <w:proofErr w:type="gramEnd"/>
            <w:r w:rsidRPr="00145C47">
              <w:rPr>
                <w:b w:val="0"/>
                <w:sz w:val="26"/>
                <w:szCs w:val="26"/>
              </w:rPr>
              <w:t xml:space="preserve"> dõi chặt chẽ vệ sinh.</w:t>
            </w:r>
          </w:p>
        </w:tc>
        <w:tc>
          <w:tcPr>
            <w:tcW w:w="2610" w:type="dxa"/>
          </w:tcPr>
          <w:p w:rsidR="00D75C6F" w:rsidRPr="00145C47" w:rsidRDefault="00D75C6F" w:rsidP="00E90364">
            <w:pPr>
              <w:jc w:val="center"/>
              <w:rPr>
                <w:b w:val="0"/>
                <w:sz w:val="26"/>
                <w:szCs w:val="26"/>
              </w:rPr>
            </w:pPr>
            <w:r w:rsidRPr="00145C47">
              <w:rPr>
                <w:b w:val="0"/>
                <w:sz w:val="26"/>
                <w:szCs w:val="26"/>
              </w:rPr>
              <w:t>Tổ Giám thị, GVCN, GVBM</w:t>
            </w:r>
          </w:p>
        </w:tc>
      </w:tr>
      <w:tr w:rsidR="00D75C6F" w:rsidRPr="00145C47" w:rsidTr="007F3B95">
        <w:tc>
          <w:tcPr>
            <w:tcW w:w="363" w:type="dxa"/>
            <w:tcBorders>
              <w:bottom w:val="single" w:sz="4" w:space="0" w:color="auto"/>
            </w:tcBorders>
            <w:vAlign w:val="center"/>
          </w:tcPr>
          <w:p w:rsidR="00D75C6F" w:rsidRPr="00145C47" w:rsidRDefault="007F3B95" w:rsidP="00B806B4">
            <w:pPr>
              <w:ind w:left="-108" w:right="-108"/>
              <w:jc w:val="center"/>
              <w:rPr>
                <w:b w:val="0"/>
                <w:sz w:val="26"/>
                <w:szCs w:val="26"/>
              </w:rPr>
            </w:pPr>
            <w:r>
              <w:rPr>
                <w:b w:val="0"/>
                <w:sz w:val="26"/>
                <w:szCs w:val="26"/>
              </w:rPr>
              <w:t>51</w:t>
            </w:r>
          </w:p>
        </w:tc>
        <w:tc>
          <w:tcPr>
            <w:tcW w:w="1182" w:type="dxa"/>
            <w:vMerge/>
            <w:vAlign w:val="center"/>
          </w:tcPr>
          <w:p w:rsidR="00D75C6F" w:rsidRPr="00145C47" w:rsidRDefault="00D75C6F" w:rsidP="00E90364">
            <w:pPr>
              <w:tabs>
                <w:tab w:val="left" w:pos="360"/>
                <w:tab w:val="left" w:pos="540"/>
              </w:tabs>
              <w:jc w:val="center"/>
              <w:rPr>
                <w:b w:val="0"/>
                <w:sz w:val="26"/>
                <w:szCs w:val="26"/>
              </w:rPr>
            </w:pPr>
          </w:p>
        </w:tc>
        <w:tc>
          <w:tcPr>
            <w:tcW w:w="7023" w:type="dxa"/>
            <w:tcBorders>
              <w:bottom w:val="single" w:sz="4" w:space="0" w:color="auto"/>
            </w:tcBorders>
            <w:vAlign w:val="center"/>
          </w:tcPr>
          <w:p w:rsidR="00D75C6F" w:rsidRPr="00145C47" w:rsidRDefault="00D75C6F" w:rsidP="00257881">
            <w:pPr>
              <w:numPr>
                <w:ilvl w:val="0"/>
                <w:numId w:val="4"/>
              </w:numPr>
              <w:ind w:left="162" w:hanging="180"/>
              <w:rPr>
                <w:b w:val="0"/>
                <w:sz w:val="26"/>
                <w:szCs w:val="26"/>
              </w:rPr>
            </w:pPr>
            <w:r w:rsidRPr="00145C47">
              <w:rPr>
                <w:b w:val="0"/>
                <w:sz w:val="26"/>
                <w:szCs w:val="26"/>
              </w:rPr>
              <w:t>Làm việc với những học sinh thường xuyên vi phạm trong học tập và kỷ luật nhất là khối 12</w:t>
            </w:r>
          </w:p>
        </w:tc>
        <w:tc>
          <w:tcPr>
            <w:tcW w:w="2610" w:type="dxa"/>
          </w:tcPr>
          <w:p w:rsidR="00D75C6F" w:rsidRPr="00145C47" w:rsidRDefault="00D75C6F" w:rsidP="00E90364">
            <w:pPr>
              <w:jc w:val="center"/>
              <w:rPr>
                <w:b w:val="0"/>
                <w:sz w:val="26"/>
                <w:szCs w:val="26"/>
              </w:rPr>
            </w:pPr>
            <w:r w:rsidRPr="00145C47">
              <w:rPr>
                <w:b w:val="0"/>
                <w:sz w:val="26"/>
                <w:szCs w:val="26"/>
              </w:rPr>
              <w:t>Thầy Thịnh.</w:t>
            </w:r>
          </w:p>
        </w:tc>
      </w:tr>
      <w:tr w:rsidR="00D75C6F" w:rsidRPr="00145C47" w:rsidTr="007F3B95">
        <w:tc>
          <w:tcPr>
            <w:tcW w:w="363" w:type="dxa"/>
            <w:vAlign w:val="center"/>
          </w:tcPr>
          <w:p w:rsidR="00D75C6F" w:rsidRPr="00145C47" w:rsidRDefault="007F3B95" w:rsidP="00B806B4">
            <w:pPr>
              <w:ind w:left="-108" w:right="-108"/>
              <w:jc w:val="center"/>
              <w:rPr>
                <w:b w:val="0"/>
                <w:sz w:val="26"/>
                <w:szCs w:val="26"/>
              </w:rPr>
            </w:pPr>
            <w:r>
              <w:rPr>
                <w:b w:val="0"/>
                <w:sz w:val="26"/>
                <w:szCs w:val="26"/>
              </w:rPr>
              <w:t>52</w:t>
            </w:r>
          </w:p>
        </w:tc>
        <w:tc>
          <w:tcPr>
            <w:tcW w:w="1182" w:type="dxa"/>
            <w:vMerge/>
            <w:vAlign w:val="center"/>
          </w:tcPr>
          <w:p w:rsidR="00D75C6F" w:rsidRPr="00145C47" w:rsidRDefault="00D75C6F" w:rsidP="00E90364">
            <w:pPr>
              <w:tabs>
                <w:tab w:val="left" w:pos="360"/>
                <w:tab w:val="left" w:pos="540"/>
              </w:tabs>
              <w:jc w:val="center"/>
              <w:rPr>
                <w:b w:val="0"/>
                <w:sz w:val="26"/>
                <w:szCs w:val="26"/>
              </w:rPr>
            </w:pPr>
          </w:p>
        </w:tc>
        <w:tc>
          <w:tcPr>
            <w:tcW w:w="7023" w:type="dxa"/>
            <w:vMerge w:val="restart"/>
            <w:vAlign w:val="center"/>
          </w:tcPr>
          <w:p w:rsidR="00D75C6F" w:rsidRPr="00145C47" w:rsidRDefault="00D75C6F" w:rsidP="00257881">
            <w:pPr>
              <w:numPr>
                <w:ilvl w:val="0"/>
                <w:numId w:val="4"/>
              </w:numPr>
              <w:ind w:left="162" w:hanging="180"/>
              <w:rPr>
                <w:b w:val="0"/>
                <w:sz w:val="26"/>
                <w:szCs w:val="26"/>
              </w:rPr>
            </w:pPr>
            <w:r w:rsidRPr="00145C47">
              <w:rPr>
                <w:b w:val="0"/>
                <w:sz w:val="26"/>
                <w:szCs w:val="26"/>
              </w:rPr>
              <w:t>Chuẩn bị hồ sơ và quyết định công nhận công đoàn viên mới.</w:t>
            </w:r>
          </w:p>
          <w:p w:rsidR="00D75C6F" w:rsidRPr="00145C47" w:rsidRDefault="00D75C6F" w:rsidP="00257881">
            <w:pPr>
              <w:numPr>
                <w:ilvl w:val="0"/>
                <w:numId w:val="4"/>
              </w:numPr>
              <w:ind w:left="162" w:hanging="180"/>
              <w:rPr>
                <w:b w:val="0"/>
                <w:color w:val="FF0000"/>
                <w:sz w:val="26"/>
                <w:szCs w:val="26"/>
              </w:rPr>
            </w:pPr>
            <w:r w:rsidRPr="00145C47">
              <w:rPr>
                <w:b w:val="0"/>
                <w:sz w:val="26"/>
                <w:szCs w:val="26"/>
              </w:rPr>
              <w:t>Hoàn tất cấp phát thẻ công đoàn cho công đoàn viên mới.</w:t>
            </w:r>
          </w:p>
          <w:p w:rsidR="00D75C6F" w:rsidRPr="00145C47" w:rsidRDefault="00D75C6F" w:rsidP="00257881">
            <w:pPr>
              <w:numPr>
                <w:ilvl w:val="0"/>
                <w:numId w:val="4"/>
              </w:numPr>
              <w:ind w:left="162" w:hanging="180"/>
              <w:rPr>
                <w:b w:val="0"/>
                <w:color w:val="FF0000"/>
                <w:sz w:val="26"/>
                <w:szCs w:val="26"/>
              </w:rPr>
            </w:pPr>
            <w:r w:rsidRPr="00145C47">
              <w:rPr>
                <w:b w:val="0"/>
                <w:sz w:val="26"/>
                <w:szCs w:val="26"/>
              </w:rPr>
              <w:t>Chuẩn bị hồ sơ họp</w:t>
            </w:r>
            <w:r>
              <w:rPr>
                <w:b w:val="0"/>
                <w:sz w:val="26"/>
                <w:szCs w:val="26"/>
              </w:rPr>
              <w:t xml:space="preserve"> Công đoàn mở rộng lần 1 NH 2016</w:t>
            </w:r>
            <w:r w:rsidRPr="00145C47">
              <w:rPr>
                <w:b w:val="0"/>
                <w:sz w:val="26"/>
                <w:szCs w:val="26"/>
              </w:rPr>
              <w:t>-201</w:t>
            </w:r>
            <w:r>
              <w:rPr>
                <w:b w:val="0"/>
                <w:sz w:val="26"/>
                <w:szCs w:val="26"/>
              </w:rPr>
              <w:t>7</w:t>
            </w:r>
          </w:p>
        </w:tc>
        <w:tc>
          <w:tcPr>
            <w:tcW w:w="2610" w:type="dxa"/>
            <w:vMerge w:val="restart"/>
            <w:vAlign w:val="center"/>
          </w:tcPr>
          <w:p w:rsidR="00D75C6F" w:rsidRPr="00145C47" w:rsidRDefault="00D75C6F" w:rsidP="00E90364">
            <w:pPr>
              <w:jc w:val="center"/>
              <w:rPr>
                <w:b w:val="0"/>
                <w:sz w:val="26"/>
                <w:szCs w:val="26"/>
              </w:rPr>
            </w:pPr>
            <w:r w:rsidRPr="00145C47">
              <w:rPr>
                <w:b w:val="0"/>
                <w:sz w:val="26"/>
                <w:szCs w:val="26"/>
              </w:rPr>
              <w:t>Công đoàn</w:t>
            </w:r>
          </w:p>
        </w:tc>
      </w:tr>
      <w:tr w:rsidR="00D75C6F" w:rsidRPr="00145C47" w:rsidTr="007F3B95">
        <w:tc>
          <w:tcPr>
            <w:tcW w:w="363" w:type="dxa"/>
            <w:vAlign w:val="center"/>
          </w:tcPr>
          <w:p w:rsidR="00D75C6F" w:rsidRPr="00145C47" w:rsidRDefault="007F3B95" w:rsidP="00E90364">
            <w:pPr>
              <w:ind w:left="-108" w:right="-108"/>
              <w:jc w:val="center"/>
              <w:rPr>
                <w:b w:val="0"/>
                <w:sz w:val="26"/>
                <w:szCs w:val="26"/>
              </w:rPr>
            </w:pPr>
            <w:r>
              <w:rPr>
                <w:b w:val="0"/>
                <w:sz w:val="26"/>
                <w:szCs w:val="26"/>
              </w:rPr>
              <w:t>53</w:t>
            </w:r>
          </w:p>
        </w:tc>
        <w:tc>
          <w:tcPr>
            <w:tcW w:w="1182" w:type="dxa"/>
            <w:vMerge/>
            <w:vAlign w:val="center"/>
          </w:tcPr>
          <w:p w:rsidR="00D75C6F" w:rsidRPr="00145C47" w:rsidRDefault="00D75C6F" w:rsidP="00E90364">
            <w:pPr>
              <w:tabs>
                <w:tab w:val="left" w:pos="360"/>
                <w:tab w:val="left" w:pos="540"/>
              </w:tabs>
              <w:jc w:val="center"/>
              <w:rPr>
                <w:b w:val="0"/>
                <w:sz w:val="26"/>
                <w:szCs w:val="26"/>
              </w:rPr>
            </w:pPr>
          </w:p>
        </w:tc>
        <w:tc>
          <w:tcPr>
            <w:tcW w:w="7023" w:type="dxa"/>
            <w:vMerge/>
            <w:vAlign w:val="center"/>
          </w:tcPr>
          <w:p w:rsidR="00D75C6F" w:rsidRPr="00145C47" w:rsidRDefault="00D75C6F" w:rsidP="00E90364">
            <w:pPr>
              <w:ind w:left="162"/>
              <w:rPr>
                <w:b w:val="0"/>
                <w:color w:val="FF0000"/>
                <w:sz w:val="26"/>
                <w:szCs w:val="26"/>
              </w:rPr>
            </w:pPr>
          </w:p>
        </w:tc>
        <w:tc>
          <w:tcPr>
            <w:tcW w:w="2610" w:type="dxa"/>
            <w:vMerge/>
            <w:vAlign w:val="center"/>
          </w:tcPr>
          <w:p w:rsidR="00D75C6F" w:rsidRPr="00145C47" w:rsidRDefault="00D75C6F" w:rsidP="00E90364">
            <w:pPr>
              <w:ind w:right="-108"/>
              <w:jc w:val="center"/>
              <w:rPr>
                <w:b w:val="0"/>
                <w:sz w:val="26"/>
                <w:szCs w:val="26"/>
              </w:rPr>
            </w:pPr>
          </w:p>
        </w:tc>
      </w:tr>
    </w:tbl>
    <w:tbl>
      <w:tblPr>
        <w:tblpPr w:leftFromText="180" w:rightFromText="180" w:vertAnchor="text" w:horzAnchor="margin" w:tblpY="48"/>
        <w:tblW w:w="10728" w:type="dxa"/>
        <w:tblLook w:val="04A0" w:firstRow="1" w:lastRow="0" w:firstColumn="1" w:lastColumn="0" w:noHBand="0" w:noVBand="1"/>
      </w:tblPr>
      <w:tblGrid>
        <w:gridCol w:w="5364"/>
        <w:gridCol w:w="5364"/>
      </w:tblGrid>
      <w:tr w:rsidR="00257881" w:rsidRPr="00145C47" w:rsidTr="00E90364">
        <w:tc>
          <w:tcPr>
            <w:tcW w:w="5364" w:type="dxa"/>
          </w:tcPr>
          <w:p w:rsidR="00257881" w:rsidRPr="00145C47" w:rsidRDefault="00257881" w:rsidP="00E90364">
            <w:pPr>
              <w:spacing w:line="288" w:lineRule="auto"/>
              <w:jc w:val="both"/>
              <w:rPr>
                <w:i/>
                <w:sz w:val="26"/>
                <w:szCs w:val="26"/>
              </w:rPr>
            </w:pPr>
            <w:r w:rsidRPr="00145C47">
              <w:rPr>
                <w:i/>
                <w:sz w:val="26"/>
                <w:szCs w:val="26"/>
              </w:rPr>
              <w:t xml:space="preserve">Nơi nhận                                                                                                 </w:t>
            </w:r>
          </w:p>
          <w:p w:rsidR="00257881" w:rsidRPr="00145C47" w:rsidRDefault="00257881" w:rsidP="00E90364">
            <w:pPr>
              <w:numPr>
                <w:ilvl w:val="0"/>
                <w:numId w:val="2"/>
              </w:numPr>
              <w:tabs>
                <w:tab w:val="clear" w:pos="450"/>
                <w:tab w:val="num" w:pos="360"/>
              </w:tabs>
              <w:ind w:left="187" w:firstLine="0"/>
              <w:rPr>
                <w:b w:val="0"/>
                <w:sz w:val="26"/>
                <w:szCs w:val="26"/>
              </w:rPr>
            </w:pPr>
            <w:r w:rsidRPr="00145C47">
              <w:rPr>
                <w:b w:val="0"/>
                <w:sz w:val="26"/>
                <w:szCs w:val="26"/>
              </w:rPr>
              <w:t xml:space="preserve">Chi bộ, Ban giám hiệu; </w:t>
            </w:r>
          </w:p>
          <w:p w:rsidR="00257881" w:rsidRPr="00145C47" w:rsidRDefault="00257881" w:rsidP="00E90364">
            <w:pPr>
              <w:numPr>
                <w:ilvl w:val="0"/>
                <w:numId w:val="2"/>
              </w:numPr>
              <w:tabs>
                <w:tab w:val="clear" w:pos="450"/>
                <w:tab w:val="num" w:pos="360"/>
              </w:tabs>
              <w:ind w:left="187" w:firstLine="0"/>
              <w:rPr>
                <w:b w:val="0"/>
                <w:sz w:val="26"/>
                <w:szCs w:val="26"/>
              </w:rPr>
            </w:pPr>
            <w:r w:rsidRPr="00145C47">
              <w:rPr>
                <w:b w:val="0"/>
                <w:sz w:val="26"/>
                <w:szCs w:val="26"/>
              </w:rPr>
              <w:t>Các tổ chuyên môn; Tổ VP; Tổ Giám thị;</w:t>
            </w:r>
            <w:r w:rsidRPr="00145C47">
              <w:rPr>
                <w:b w:val="0"/>
                <w:sz w:val="26"/>
                <w:szCs w:val="26"/>
              </w:rPr>
              <w:br/>
              <w:t>-  Đoàn TN; CĐGV; Công đoàn;</w:t>
            </w:r>
          </w:p>
          <w:p w:rsidR="00257881" w:rsidRPr="00145C47" w:rsidRDefault="00257881" w:rsidP="00E90364">
            <w:pPr>
              <w:numPr>
                <w:ilvl w:val="0"/>
                <w:numId w:val="2"/>
              </w:numPr>
              <w:tabs>
                <w:tab w:val="clear" w:pos="450"/>
                <w:tab w:val="num" w:pos="360"/>
              </w:tabs>
              <w:ind w:left="187" w:firstLine="0"/>
              <w:rPr>
                <w:b w:val="0"/>
                <w:sz w:val="26"/>
                <w:szCs w:val="26"/>
              </w:rPr>
            </w:pPr>
            <w:r w:rsidRPr="00145C47">
              <w:rPr>
                <w:b w:val="0"/>
                <w:sz w:val="26"/>
                <w:szCs w:val="26"/>
              </w:rPr>
              <w:t>Lưu VT.</w:t>
            </w:r>
          </w:p>
        </w:tc>
        <w:tc>
          <w:tcPr>
            <w:tcW w:w="5364" w:type="dxa"/>
          </w:tcPr>
          <w:p w:rsidR="00257881" w:rsidRPr="00145C47" w:rsidRDefault="00257881" w:rsidP="00E90364">
            <w:pPr>
              <w:spacing w:line="288" w:lineRule="auto"/>
              <w:jc w:val="both"/>
              <w:rPr>
                <w:sz w:val="26"/>
                <w:szCs w:val="26"/>
              </w:rPr>
            </w:pPr>
            <w:r w:rsidRPr="00145C47">
              <w:rPr>
                <w:b w:val="0"/>
                <w:sz w:val="26"/>
                <w:szCs w:val="26"/>
              </w:rPr>
              <w:t xml:space="preserve">                                             </w:t>
            </w:r>
            <w:r w:rsidRPr="00145C47">
              <w:rPr>
                <w:sz w:val="26"/>
                <w:szCs w:val="26"/>
              </w:rPr>
              <w:t>HIỆU TRƯỞNG</w:t>
            </w:r>
          </w:p>
          <w:p w:rsidR="00257881" w:rsidRPr="00145C47" w:rsidRDefault="00257881" w:rsidP="00E90364">
            <w:pPr>
              <w:spacing w:line="288" w:lineRule="auto"/>
              <w:jc w:val="both"/>
              <w:rPr>
                <w:b w:val="0"/>
                <w:sz w:val="26"/>
                <w:szCs w:val="26"/>
              </w:rPr>
            </w:pPr>
          </w:p>
          <w:p w:rsidR="00257881" w:rsidRPr="00145C47" w:rsidRDefault="00257881" w:rsidP="00E90364">
            <w:pPr>
              <w:spacing w:line="288" w:lineRule="auto"/>
              <w:jc w:val="both"/>
              <w:rPr>
                <w:b w:val="0"/>
                <w:sz w:val="26"/>
                <w:szCs w:val="26"/>
              </w:rPr>
            </w:pPr>
          </w:p>
          <w:p w:rsidR="00257881" w:rsidRPr="00145C47" w:rsidRDefault="00257881" w:rsidP="00E90364">
            <w:pPr>
              <w:spacing w:line="288" w:lineRule="auto"/>
              <w:jc w:val="center"/>
              <w:rPr>
                <w:sz w:val="26"/>
                <w:szCs w:val="26"/>
              </w:rPr>
            </w:pPr>
            <w:r w:rsidRPr="00145C47">
              <w:rPr>
                <w:sz w:val="26"/>
                <w:szCs w:val="26"/>
              </w:rPr>
              <w:t xml:space="preserve">                                          </w:t>
            </w:r>
          </w:p>
          <w:p w:rsidR="00257881" w:rsidRPr="00145C47" w:rsidRDefault="00257881" w:rsidP="00E90364">
            <w:pPr>
              <w:spacing w:line="288" w:lineRule="auto"/>
              <w:jc w:val="center"/>
              <w:rPr>
                <w:b w:val="0"/>
                <w:sz w:val="26"/>
                <w:szCs w:val="26"/>
              </w:rPr>
            </w:pPr>
            <w:r w:rsidRPr="00145C47">
              <w:rPr>
                <w:sz w:val="26"/>
                <w:szCs w:val="26"/>
              </w:rPr>
              <w:t xml:space="preserve">                                        Nguyễn Đức Chính</w:t>
            </w:r>
          </w:p>
        </w:tc>
      </w:tr>
      <w:tr w:rsidR="00257881" w:rsidRPr="00145C47" w:rsidTr="00E90364">
        <w:tc>
          <w:tcPr>
            <w:tcW w:w="5364" w:type="dxa"/>
          </w:tcPr>
          <w:p w:rsidR="00257881" w:rsidRPr="00145C47" w:rsidRDefault="00257881" w:rsidP="00E90364">
            <w:pPr>
              <w:spacing w:line="288" w:lineRule="auto"/>
              <w:jc w:val="both"/>
              <w:rPr>
                <w:i/>
                <w:sz w:val="26"/>
                <w:szCs w:val="26"/>
              </w:rPr>
            </w:pPr>
          </w:p>
        </w:tc>
        <w:tc>
          <w:tcPr>
            <w:tcW w:w="5364" w:type="dxa"/>
          </w:tcPr>
          <w:p w:rsidR="00257881" w:rsidRPr="00145C47" w:rsidRDefault="00257881" w:rsidP="00E90364">
            <w:pPr>
              <w:spacing w:line="288" w:lineRule="auto"/>
              <w:jc w:val="both"/>
              <w:rPr>
                <w:b w:val="0"/>
                <w:sz w:val="26"/>
                <w:szCs w:val="26"/>
              </w:rPr>
            </w:pPr>
          </w:p>
        </w:tc>
      </w:tr>
    </w:tbl>
    <w:p w:rsidR="00257881" w:rsidRPr="00145C47" w:rsidRDefault="00257881" w:rsidP="00257881">
      <w:pPr>
        <w:spacing w:before="60" w:after="60"/>
        <w:ind w:right="-1080"/>
        <w:jc w:val="center"/>
        <w:rPr>
          <w:sz w:val="26"/>
          <w:szCs w:val="26"/>
        </w:rPr>
      </w:pPr>
    </w:p>
    <w:p w:rsidR="00915757" w:rsidRDefault="00915757"/>
    <w:sectPr w:rsidR="00915757" w:rsidSect="007F3B95">
      <w:footerReference w:type="default" r:id="rId10"/>
      <w:pgSz w:w="12240" w:h="15840" w:code="1"/>
      <w:pgMar w:top="180" w:right="720" w:bottom="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8F5" w:rsidRDefault="003748F5" w:rsidP="009A3A0E">
      <w:r>
        <w:separator/>
      </w:r>
    </w:p>
  </w:endnote>
  <w:endnote w:type="continuationSeparator" w:id="0">
    <w:p w:rsidR="003748F5" w:rsidRDefault="003748F5" w:rsidP="009A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DA" w:rsidRPr="005B24DD" w:rsidRDefault="007A6CA5" w:rsidP="004012DA">
    <w:pPr>
      <w:pStyle w:val="Footer"/>
      <w:jc w:val="center"/>
      <w:rPr>
        <w:sz w:val="18"/>
      </w:rPr>
    </w:pPr>
    <w:r w:rsidRPr="005B24DD">
      <w:rPr>
        <w:sz w:val="18"/>
      </w:rPr>
      <w:fldChar w:fldCharType="begin"/>
    </w:r>
    <w:r w:rsidR="008C0EBE" w:rsidRPr="005B24DD">
      <w:rPr>
        <w:sz w:val="18"/>
      </w:rPr>
      <w:instrText xml:space="preserve"> PAGE   \* MERGEFORMAT </w:instrText>
    </w:r>
    <w:r w:rsidRPr="005B24DD">
      <w:rPr>
        <w:sz w:val="18"/>
      </w:rPr>
      <w:fldChar w:fldCharType="separate"/>
    </w:r>
    <w:r w:rsidR="0016031C">
      <w:rPr>
        <w:noProof/>
        <w:sz w:val="18"/>
      </w:rPr>
      <w:t>1</w:t>
    </w:r>
    <w:r w:rsidRPr="005B24D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8F5" w:rsidRDefault="003748F5" w:rsidP="009A3A0E">
      <w:r>
        <w:separator/>
      </w:r>
    </w:p>
  </w:footnote>
  <w:footnote w:type="continuationSeparator" w:id="0">
    <w:p w:rsidR="003748F5" w:rsidRDefault="003748F5" w:rsidP="009A3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68A"/>
    <w:multiLevelType w:val="hybridMultilevel"/>
    <w:tmpl w:val="D5D62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22FAE"/>
    <w:multiLevelType w:val="hybridMultilevel"/>
    <w:tmpl w:val="821839B0"/>
    <w:lvl w:ilvl="0" w:tplc="855CBFC4">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B431A37"/>
    <w:multiLevelType w:val="hybridMultilevel"/>
    <w:tmpl w:val="C2DE44B4"/>
    <w:lvl w:ilvl="0" w:tplc="385800A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23F7277"/>
    <w:multiLevelType w:val="hybridMultilevel"/>
    <w:tmpl w:val="B798EC02"/>
    <w:lvl w:ilvl="0" w:tplc="DBFCF918">
      <w:start w:val="5"/>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D892E14"/>
    <w:multiLevelType w:val="hybridMultilevel"/>
    <w:tmpl w:val="9932BB74"/>
    <w:lvl w:ilvl="0" w:tplc="FCBA0B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7881"/>
    <w:rsid w:val="000E4860"/>
    <w:rsid w:val="00126757"/>
    <w:rsid w:val="0016031C"/>
    <w:rsid w:val="001F1FAA"/>
    <w:rsid w:val="002343D8"/>
    <w:rsid w:val="0023533C"/>
    <w:rsid w:val="0024582B"/>
    <w:rsid w:val="00257881"/>
    <w:rsid w:val="0027554E"/>
    <w:rsid w:val="003665B9"/>
    <w:rsid w:val="00366FA4"/>
    <w:rsid w:val="003748F5"/>
    <w:rsid w:val="00510C8E"/>
    <w:rsid w:val="00623DC3"/>
    <w:rsid w:val="007547B2"/>
    <w:rsid w:val="007A6CA5"/>
    <w:rsid w:val="007F3B95"/>
    <w:rsid w:val="00801839"/>
    <w:rsid w:val="0088639C"/>
    <w:rsid w:val="008A6E61"/>
    <w:rsid w:val="008B26DD"/>
    <w:rsid w:val="008C0EBE"/>
    <w:rsid w:val="00915757"/>
    <w:rsid w:val="009518D8"/>
    <w:rsid w:val="009661BD"/>
    <w:rsid w:val="009A3A0E"/>
    <w:rsid w:val="00A15B73"/>
    <w:rsid w:val="00AA5A4A"/>
    <w:rsid w:val="00BF7F8F"/>
    <w:rsid w:val="00D311E1"/>
    <w:rsid w:val="00D75C6F"/>
    <w:rsid w:val="00D9212D"/>
    <w:rsid w:val="00ED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881"/>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7881"/>
    <w:pPr>
      <w:tabs>
        <w:tab w:val="center" w:pos="4680"/>
        <w:tab w:val="right" w:pos="9360"/>
      </w:tabs>
    </w:pPr>
  </w:style>
  <w:style w:type="character" w:customStyle="1" w:styleId="FooterChar">
    <w:name w:val="Footer Char"/>
    <w:basedOn w:val="DefaultParagraphFont"/>
    <w:link w:val="Footer"/>
    <w:uiPriority w:val="99"/>
    <w:rsid w:val="00257881"/>
    <w:rPr>
      <w:rFonts w:ascii="Times New Roman" w:eastAsia="Times New Roman" w:hAnsi="Times New Roman" w:cs="Times New Roman"/>
      <w:b/>
      <w:sz w:val="24"/>
      <w:szCs w:val="24"/>
    </w:rPr>
  </w:style>
  <w:style w:type="character" w:styleId="Hyperlink">
    <w:name w:val="Hyperlink"/>
    <w:basedOn w:val="DefaultParagraphFont"/>
    <w:rsid w:val="00257881"/>
    <w:rPr>
      <w:color w:val="0000FF"/>
      <w:u w:val="single"/>
    </w:rPr>
  </w:style>
  <w:style w:type="paragraph" w:styleId="ListParagraph">
    <w:name w:val="List Paragraph"/>
    <w:basedOn w:val="Normal"/>
    <w:uiPriority w:val="34"/>
    <w:qFormat/>
    <w:rsid w:val="00257881"/>
    <w:pPr>
      <w:ind w:left="720"/>
      <w:contextualSpacing/>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ungrossi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44E74-8DA7-4962-8FFA-335A0CA4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Giang Vien Chuyen Nganh Mang</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Cong Huy</dc:creator>
  <cp:lastModifiedBy>TRANVANGIAU</cp:lastModifiedBy>
  <cp:revision>10</cp:revision>
  <dcterms:created xsi:type="dcterms:W3CDTF">2016-07-14T11:12:00Z</dcterms:created>
  <dcterms:modified xsi:type="dcterms:W3CDTF">2017-08-18T02:26:00Z</dcterms:modified>
</cp:coreProperties>
</file>